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ECADE"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325276B5" wp14:editId="20A0BA39">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1E797EB1"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35FE1030"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4B444EE4" w14:textId="77777777" w:rsidTr="000C510C">
        <w:tc>
          <w:tcPr>
            <w:tcW w:w="2802" w:type="dxa"/>
            <w:vAlign w:val="center"/>
          </w:tcPr>
          <w:p w14:paraId="6EBFCAA4"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4ECDE12D" w14:textId="6A82D1C5" w:rsidR="001564EA" w:rsidRPr="005C3B35" w:rsidRDefault="00095FE7" w:rsidP="000C510C">
            <w:pPr>
              <w:ind w:left="34"/>
              <w:rPr>
                <w:rFonts w:ascii="Century Gothic" w:hAnsi="Century Gothic" w:cs="Gill Sans"/>
                <w:sz w:val="32"/>
              </w:rPr>
            </w:pPr>
            <w:r w:rsidRPr="005C3B35">
              <w:rPr>
                <w:rFonts w:ascii="Century Gothic" w:hAnsi="Century Gothic" w:cs="Gill Sans"/>
                <w:sz w:val="32"/>
              </w:rPr>
              <w:t>Senior Data Analyst</w:t>
            </w:r>
          </w:p>
        </w:tc>
      </w:tr>
      <w:tr w:rsidR="001564EA" w:rsidRPr="003B6E0C" w14:paraId="12961482" w14:textId="77777777" w:rsidTr="000C510C">
        <w:tc>
          <w:tcPr>
            <w:tcW w:w="2802" w:type="dxa"/>
            <w:vAlign w:val="center"/>
          </w:tcPr>
          <w:p w14:paraId="16936EF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311520BF" w14:textId="239CC9F5" w:rsidR="001564EA" w:rsidRPr="005C3B35" w:rsidRDefault="005C3B35" w:rsidP="000C510C">
            <w:pPr>
              <w:rPr>
                <w:rFonts w:ascii="Century Gothic" w:hAnsi="Century Gothic" w:cs="Gill Sans"/>
                <w:sz w:val="24"/>
                <w:szCs w:val="24"/>
              </w:rPr>
            </w:pPr>
            <w:r w:rsidRPr="005C3B35">
              <w:rPr>
                <w:rFonts w:ascii="Century Gothic" w:hAnsi="Century Gothic"/>
                <w:sz w:val="24"/>
                <w:szCs w:val="24"/>
              </w:rPr>
              <w:t>005357</w:t>
            </w:r>
          </w:p>
        </w:tc>
      </w:tr>
      <w:tr w:rsidR="001564EA" w:rsidRPr="003B6E0C" w14:paraId="29D74CF6" w14:textId="77777777" w:rsidTr="000C510C">
        <w:trPr>
          <w:trHeight w:val="406"/>
        </w:trPr>
        <w:tc>
          <w:tcPr>
            <w:tcW w:w="2802" w:type="dxa"/>
            <w:vAlign w:val="center"/>
          </w:tcPr>
          <w:p w14:paraId="229D7FE4"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0F401E4E" w14:textId="5B980E8C" w:rsidR="001564EA" w:rsidRPr="005C3B35" w:rsidRDefault="00095FE7" w:rsidP="000C510C">
            <w:pPr>
              <w:ind w:left="34"/>
              <w:rPr>
                <w:rFonts w:ascii="Century Gothic" w:hAnsi="Century Gothic" w:cs="Gill Sans"/>
                <w:sz w:val="24"/>
                <w:szCs w:val="24"/>
              </w:rPr>
            </w:pPr>
            <w:r w:rsidRPr="005C3B35">
              <w:rPr>
                <w:rFonts w:ascii="Century Gothic" w:hAnsi="Century Gothic" w:cs="Gill Sans"/>
                <w:sz w:val="24"/>
                <w:szCs w:val="24"/>
              </w:rPr>
              <w:t>Project Management Office (PMO)</w:t>
            </w:r>
          </w:p>
        </w:tc>
      </w:tr>
      <w:tr w:rsidR="001564EA" w:rsidRPr="003B6E0C" w14:paraId="7A01552D" w14:textId="77777777" w:rsidTr="000C510C">
        <w:tc>
          <w:tcPr>
            <w:tcW w:w="2802" w:type="dxa"/>
            <w:vAlign w:val="center"/>
          </w:tcPr>
          <w:p w14:paraId="43B03CCE"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5B197098" w14:textId="01491B7F" w:rsidR="001564EA" w:rsidRPr="005C3B35" w:rsidRDefault="00095FE7" w:rsidP="000C510C">
            <w:pPr>
              <w:ind w:left="34"/>
              <w:rPr>
                <w:rFonts w:ascii="Century Gothic" w:hAnsi="Century Gothic" w:cs="Gill Sans"/>
                <w:sz w:val="24"/>
                <w:szCs w:val="24"/>
              </w:rPr>
            </w:pPr>
            <w:r w:rsidRPr="005C3B35">
              <w:rPr>
                <w:rFonts w:ascii="Century Gothic" w:hAnsi="Century Gothic" w:cs="Gill Sans"/>
                <w:sz w:val="24"/>
                <w:szCs w:val="24"/>
              </w:rPr>
              <w:t>Technology and Innovation</w:t>
            </w:r>
          </w:p>
        </w:tc>
      </w:tr>
      <w:tr w:rsidR="001564EA" w:rsidRPr="003B6E0C" w14:paraId="784CA3EA" w14:textId="77777777" w:rsidTr="000C510C">
        <w:tc>
          <w:tcPr>
            <w:tcW w:w="2802" w:type="dxa"/>
            <w:vAlign w:val="center"/>
          </w:tcPr>
          <w:p w14:paraId="202D9703"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100704B7" w14:textId="781C7D36" w:rsidR="001564EA" w:rsidRPr="005C3B35" w:rsidRDefault="00095FE7" w:rsidP="000C510C">
            <w:pPr>
              <w:ind w:left="34"/>
              <w:rPr>
                <w:rFonts w:ascii="Century Gothic" w:hAnsi="Century Gothic" w:cs="Gill Sans"/>
                <w:sz w:val="24"/>
                <w:szCs w:val="24"/>
              </w:rPr>
            </w:pPr>
            <w:r w:rsidRPr="005C3B35">
              <w:rPr>
                <w:rFonts w:ascii="Century Gothic" w:hAnsi="Century Gothic" w:cs="Gill Sans"/>
                <w:sz w:val="24"/>
                <w:szCs w:val="24"/>
              </w:rPr>
              <w:t>Hobart</w:t>
            </w:r>
          </w:p>
        </w:tc>
      </w:tr>
      <w:tr w:rsidR="001564EA" w:rsidRPr="003B6E0C" w14:paraId="30B42272" w14:textId="77777777" w:rsidTr="000C510C">
        <w:tc>
          <w:tcPr>
            <w:tcW w:w="2802" w:type="dxa"/>
            <w:vAlign w:val="center"/>
          </w:tcPr>
          <w:p w14:paraId="2F393421"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4091B406" w14:textId="56011457" w:rsidR="001564EA" w:rsidRPr="005C3B35" w:rsidRDefault="00095FE7" w:rsidP="000C510C">
            <w:pPr>
              <w:ind w:left="34"/>
              <w:rPr>
                <w:rFonts w:ascii="Century Gothic" w:hAnsi="Century Gothic" w:cs="Gill Sans"/>
                <w:sz w:val="24"/>
                <w:szCs w:val="24"/>
              </w:rPr>
            </w:pPr>
            <w:r w:rsidRPr="005C3B35">
              <w:rPr>
                <w:rFonts w:ascii="Century Gothic" w:hAnsi="Century Gothic" w:cs="Gill Sans"/>
                <w:sz w:val="24"/>
                <w:szCs w:val="24"/>
              </w:rPr>
              <w:t>Project Manager - NCIS</w:t>
            </w:r>
          </w:p>
        </w:tc>
      </w:tr>
      <w:tr w:rsidR="001564EA" w:rsidRPr="003B6E0C" w14:paraId="2CB24371" w14:textId="77777777" w:rsidTr="000C510C">
        <w:tc>
          <w:tcPr>
            <w:tcW w:w="2802" w:type="dxa"/>
            <w:vAlign w:val="center"/>
          </w:tcPr>
          <w:p w14:paraId="099A4835"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7ED0D618" w14:textId="77777777" w:rsidR="001564EA" w:rsidRPr="005C3B35" w:rsidRDefault="001564EA" w:rsidP="000C510C">
            <w:pPr>
              <w:ind w:left="34"/>
              <w:rPr>
                <w:rFonts w:ascii="Century Gothic" w:hAnsi="Century Gothic" w:cs="Gill Sans"/>
                <w:sz w:val="24"/>
                <w:szCs w:val="24"/>
              </w:rPr>
            </w:pPr>
            <w:r w:rsidRPr="005C3B35">
              <w:rPr>
                <w:rFonts w:ascii="Century Gothic" w:hAnsi="Century Gothic" w:cs="Gill Sans"/>
                <w:sz w:val="24"/>
                <w:szCs w:val="24"/>
              </w:rPr>
              <w:t>Tasmanian State Service Award</w:t>
            </w:r>
          </w:p>
        </w:tc>
      </w:tr>
      <w:tr w:rsidR="001564EA" w:rsidRPr="003B6E0C" w14:paraId="52DA4361" w14:textId="77777777" w:rsidTr="000C510C">
        <w:tc>
          <w:tcPr>
            <w:tcW w:w="2802" w:type="dxa"/>
            <w:vAlign w:val="center"/>
          </w:tcPr>
          <w:p w14:paraId="4DD20F1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0E9A5C79" w14:textId="1CEB4060" w:rsidR="001564EA" w:rsidRPr="005C3B35" w:rsidRDefault="00095FE7" w:rsidP="000C510C">
            <w:pPr>
              <w:ind w:left="34"/>
              <w:rPr>
                <w:rFonts w:ascii="Century Gothic" w:hAnsi="Century Gothic" w:cs="Gill Sans"/>
                <w:sz w:val="24"/>
                <w:szCs w:val="24"/>
              </w:rPr>
            </w:pPr>
            <w:r w:rsidRPr="005C3B35">
              <w:rPr>
                <w:rFonts w:ascii="Century Gothic" w:hAnsi="Century Gothic" w:cs="Gill Sans"/>
                <w:sz w:val="24"/>
                <w:szCs w:val="24"/>
              </w:rPr>
              <w:t>Full Time, Fixed term until 30 Jun</w:t>
            </w:r>
            <w:r w:rsidR="00E927B5">
              <w:rPr>
                <w:rFonts w:ascii="Century Gothic" w:hAnsi="Century Gothic" w:cs="Gill Sans"/>
                <w:sz w:val="24"/>
                <w:szCs w:val="24"/>
              </w:rPr>
              <w:t>e</w:t>
            </w:r>
            <w:r w:rsidRPr="005C3B35">
              <w:rPr>
                <w:rFonts w:ascii="Century Gothic" w:hAnsi="Century Gothic" w:cs="Gill Sans"/>
                <w:sz w:val="24"/>
                <w:szCs w:val="24"/>
              </w:rPr>
              <w:t xml:space="preserve"> 2026</w:t>
            </w:r>
          </w:p>
        </w:tc>
      </w:tr>
      <w:tr w:rsidR="001564EA" w:rsidRPr="003B6E0C" w14:paraId="6FCC600A" w14:textId="77777777" w:rsidTr="000C510C">
        <w:tc>
          <w:tcPr>
            <w:tcW w:w="2802" w:type="dxa"/>
            <w:vAlign w:val="center"/>
          </w:tcPr>
          <w:p w14:paraId="1A57CDA3"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3578A12F" w14:textId="2B09AC87" w:rsidR="001564EA" w:rsidRPr="005C3B35" w:rsidRDefault="00095FE7" w:rsidP="000C510C">
            <w:pPr>
              <w:ind w:left="34"/>
              <w:rPr>
                <w:rFonts w:ascii="Century Gothic" w:hAnsi="Century Gothic" w:cs="Gill Sans"/>
                <w:sz w:val="24"/>
                <w:szCs w:val="24"/>
              </w:rPr>
            </w:pPr>
            <w:r w:rsidRPr="005C3B35">
              <w:rPr>
                <w:rFonts w:ascii="Century Gothic" w:hAnsi="Century Gothic" w:cs="Gill Sans"/>
                <w:sz w:val="24"/>
                <w:szCs w:val="24"/>
              </w:rPr>
              <w:t>Band 6</w:t>
            </w:r>
          </w:p>
        </w:tc>
      </w:tr>
    </w:tbl>
    <w:p w14:paraId="0E8D42EB" w14:textId="77777777" w:rsidR="001564EA" w:rsidRPr="003C45A6" w:rsidRDefault="001564EA" w:rsidP="001564EA">
      <w:pPr>
        <w:pBdr>
          <w:bottom w:val="single" w:sz="4" w:space="1" w:color="auto"/>
        </w:pBdr>
        <w:rPr>
          <w:rFonts w:ascii="Century Gothic" w:hAnsi="Century Gothic" w:cs="Gill Sans"/>
        </w:rPr>
      </w:pPr>
    </w:p>
    <w:p w14:paraId="5C4CD868" w14:textId="77777777" w:rsidR="001564EA" w:rsidRDefault="001564EA" w:rsidP="000E5E97">
      <w:pPr>
        <w:spacing w:before="120" w:beforeAutospacing="0"/>
        <w:ind w:left="3600" w:hanging="3600"/>
        <w:jc w:val="both"/>
        <w:rPr>
          <w:rFonts w:ascii="Century Gothic" w:hAnsi="Century Gothic" w:cs="Gill Sans"/>
          <w:sz w:val="32"/>
        </w:rPr>
      </w:pPr>
      <w:r w:rsidRPr="003B6E0C">
        <w:rPr>
          <w:rFonts w:ascii="Century Gothic" w:hAnsi="Century Gothic" w:cs="Gill Sans"/>
          <w:b/>
          <w:sz w:val="28"/>
          <w:szCs w:val="28"/>
        </w:rPr>
        <w:t>Focus:</w:t>
      </w:r>
      <w:r w:rsidRPr="003C45A6">
        <w:rPr>
          <w:rFonts w:ascii="Century Gothic" w:hAnsi="Century Gothic" w:cs="Gill Sans"/>
          <w:sz w:val="32"/>
        </w:rPr>
        <w:t xml:space="preserve"> </w:t>
      </w:r>
      <w:r w:rsidRPr="003C45A6">
        <w:rPr>
          <w:rFonts w:ascii="Century Gothic" w:hAnsi="Century Gothic" w:cs="Gill Sans"/>
          <w:sz w:val="32"/>
        </w:rPr>
        <w:tab/>
      </w:r>
    </w:p>
    <w:p w14:paraId="0B16FFFA" w14:textId="56DCDFE7" w:rsidR="00317C70" w:rsidRPr="00A368E4" w:rsidRDefault="000B1707" w:rsidP="00693662">
      <w:pPr>
        <w:spacing w:before="120" w:beforeAutospacing="0" w:after="120" w:afterAutospacing="0"/>
        <w:jc w:val="both"/>
        <w:rPr>
          <w:rFonts w:ascii="Century Gothic" w:hAnsi="Century Gothic" w:cs="Gill Sans"/>
          <w:sz w:val="24"/>
          <w:szCs w:val="24"/>
        </w:rPr>
      </w:pPr>
      <w:r w:rsidRPr="3855A9BE">
        <w:rPr>
          <w:rFonts w:ascii="Century Gothic" w:hAnsi="Century Gothic" w:cs="Gill Sans"/>
          <w:sz w:val="24"/>
          <w:szCs w:val="24"/>
        </w:rPr>
        <w:t>Lead the data stream for integration of Tasmania Police systems with the National Criminal Intelligence System</w:t>
      </w:r>
      <w:r w:rsidR="007D113A" w:rsidRPr="3855A9BE">
        <w:rPr>
          <w:rFonts w:ascii="Century Gothic" w:hAnsi="Century Gothic" w:cs="Gill Sans"/>
          <w:sz w:val="24"/>
          <w:szCs w:val="24"/>
        </w:rPr>
        <w:t xml:space="preserve"> (NCIS)</w:t>
      </w:r>
      <w:r w:rsidR="011EE2E7" w:rsidRPr="3855A9BE">
        <w:rPr>
          <w:rFonts w:ascii="Century Gothic" w:hAnsi="Century Gothic" w:cs="Gill Sans"/>
          <w:sz w:val="24"/>
          <w:szCs w:val="24"/>
        </w:rPr>
        <w:t>,</w:t>
      </w:r>
      <w:r w:rsidRPr="3855A9BE">
        <w:rPr>
          <w:rFonts w:ascii="Century Gothic" w:hAnsi="Century Gothic" w:cs="Gill Sans"/>
          <w:sz w:val="24"/>
          <w:szCs w:val="24"/>
        </w:rPr>
        <w:t xml:space="preserve"> </w:t>
      </w:r>
      <w:r w:rsidR="4955C7E3" w:rsidRPr="3855A9BE">
        <w:rPr>
          <w:rFonts w:ascii="Century Gothic" w:hAnsi="Century Gothic" w:cs="Gill Sans"/>
          <w:sz w:val="24"/>
          <w:szCs w:val="24"/>
        </w:rPr>
        <w:t>a</w:t>
      </w:r>
      <w:r w:rsidRPr="3855A9BE">
        <w:rPr>
          <w:rFonts w:ascii="Century Gothic" w:hAnsi="Century Gothic" w:cs="Gill Sans"/>
          <w:sz w:val="24"/>
          <w:szCs w:val="24"/>
        </w:rPr>
        <w:t xml:space="preserve"> data sharing platform </w:t>
      </w:r>
      <w:r w:rsidR="00A627D6" w:rsidRPr="3855A9BE">
        <w:rPr>
          <w:rFonts w:ascii="Century Gothic" w:hAnsi="Century Gothic" w:cs="Gill Sans"/>
          <w:sz w:val="24"/>
          <w:szCs w:val="24"/>
        </w:rPr>
        <w:t>managed</w:t>
      </w:r>
      <w:r w:rsidRPr="3855A9BE">
        <w:rPr>
          <w:rFonts w:ascii="Century Gothic" w:hAnsi="Century Gothic" w:cs="Gill Sans"/>
          <w:sz w:val="24"/>
          <w:szCs w:val="24"/>
        </w:rPr>
        <w:t xml:space="preserve"> by the Australian Criminal Intelligence Commission. </w:t>
      </w:r>
      <w:r w:rsidR="008B4214" w:rsidRPr="3855A9BE">
        <w:rPr>
          <w:rFonts w:ascii="Century Gothic" w:hAnsi="Century Gothic" w:cs="Gill Sans"/>
          <w:sz w:val="24"/>
          <w:szCs w:val="24"/>
        </w:rPr>
        <w:t>Delivery of project deliverables including data dictionary, entity relationship diagrams and specific candidature rules, plus assist with development and testing activities as required.</w:t>
      </w:r>
    </w:p>
    <w:p w14:paraId="0C66C668" w14:textId="77777777" w:rsidR="00157582" w:rsidRDefault="001564EA" w:rsidP="00693662">
      <w:pPr>
        <w:spacing w:before="240" w:beforeAutospacing="0" w:after="120" w:afterAutospacing="0"/>
        <w:rPr>
          <w:rFonts w:ascii="Century Gothic" w:hAnsi="Century Gothic" w:cs="Gill Sans"/>
          <w:sz w:val="32"/>
        </w:rPr>
      </w:pPr>
      <w:r w:rsidRPr="003B6E0C">
        <w:rPr>
          <w:rFonts w:ascii="Century Gothic" w:hAnsi="Century Gothic" w:cs="Gill Sans"/>
          <w:b/>
          <w:sz w:val="28"/>
          <w:szCs w:val="28"/>
        </w:rPr>
        <w:t>Primary Duties:</w:t>
      </w:r>
      <w:r w:rsidRPr="003C45A6">
        <w:rPr>
          <w:rFonts w:ascii="Century Gothic" w:hAnsi="Century Gothic" w:cs="Gill Sans"/>
          <w:sz w:val="32"/>
        </w:rPr>
        <w:tab/>
      </w:r>
      <w:r>
        <w:rPr>
          <w:rFonts w:ascii="Century Gothic" w:hAnsi="Century Gothic" w:cs="Gill Sans"/>
          <w:sz w:val="32"/>
        </w:rPr>
        <w:tab/>
      </w:r>
      <w:r>
        <w:rPr>
          <w:rFonts w:ascii="Century Gothic" w:hAnsi="Century Gothic" w:cs="Gill Sans"/>
          <w:sz w:val="32"/>
        </w:rPr>
        <w:tab/>
      </w:r>
    </w:p>
    <w:p w14:paraId="1BA90668" w14:textId="125D589E" w:rsidR="007F3BC2" w:rsidRDefault="00A3311F" w:rsidP="00373C4E">
      <w:pPr>
        <w:numPr>
          <w:ilvl w:val="0"/>
          <w:numId w:val="1"/>
        </w:numPr>
        <w:spacing w:after="120" w:afterAutospacing="0"/>
        <w:ind w:left="357" w:hanging="357"/>
        <w:jc w:val="both"/>
        <w:rPr>
          <w:rFonts w:ascii="Century Gothic" w:hAnsi="Century Gothic" w:cs="Gill Sans"/>
          <w:sz w:val="24"/>
          <w:szCs w:val="24"/>
        </w:rPr>
      </w:pPr>
      <w:r w:rsidRPr="00626A1D">
        <w:rPr>
          <w:rFonts w:ascii="Century Gothic" w:hAnsi="Century Gothic" w:cs="Gill Sans"/>
          <w:sz w:val="24"/>
          <w:szCs w:val="24"/>
        </w:rPr>
        <w:t xml:space="preserve">Manage and </w:t>
      </w:r>
      <w:r w:rsidR="00527167">
        <w:rPr>
          <w:rFonts w:ascii="Century Gothic" w:hAnsi="Century Gothic" w:cs="Gill Sans"/>
          <w:sz w:val="24"/>
          <w:szCs w:val="24"/>
        </w:rPr>
        <w:t>deliver</w:t>
      </w:r>
      <w:r w:rsidRPr="00626A1D">
        <w:rPr>
          <w:rFonts w:ascii="Century Gothic" w:hAnsi="Century Gothic" w:cs="Gill Sans"/>
          <w:sz w:val="24"/>
          <w:szCs w:val="24"/>
        </w:rPr>
        <w:t xml:space="preserve"> the</w:t>
      </w:r>
      <w:r w:rsidR="00FC30C5" w:rsidRPr="00626A1D">
        <w:rPr>
          <w:rFonts w:ascii="Century Gothic" w:hAnsi="Century Gothic" w:cs="Gill Sans"/>
          <w:sz w:val="24"/>
          <w:szCs w:val="24"/>
        </w:rPr>
        <w:t xml:space="preserve"> project deliverables </w:t>
      </w:r>
      <w:r w:rsidR="00626A1D" w:rsidRPr="00626A1D">
        <w:rPr>
          <w:rFonts w:ascii="Century Gothic" w:hAnsi="Century Gothic" w:cs="Gill Sans"/>
          <w:sz w:val="24"/>
          <w:szCs w:val="24"/>
        </w:rPr>
        <w:t>required under the data stream</w:t>
      </w:r>
      <w:r w:rsidR="000079DD">
        <w:rPr>
          <w:rFonts w:ascii="Century Gothic" w:hAnsi="Century Gothic" w:cs="Gill Sans"/>
          <w:sz w:val="24"/>
          <w:szCs w:val="24"/>
        </w:rPr>
        <w:t xml:space="preserve"> </w:t>
      </w:r>
      <w:r w:rsidR="00626A1D" w:rsidRPr="00626A1D">
        <w:rPr>
          <w:rFonts w:ascii="Century Gothic" w:hAnsi="Century Gothic" w:cs="Gill Sans"/>
          <w:sz w:val="24"/>
          <w:szCs w:val="24"/>
        </w:rPr>
        <w:t xml:space="preserve">including, </w:t>
      </w:r>
      <w:r w:rsidR="000B1707" w:rsidRPr="00626A1D">
        <w:rPr>
          <w:rFonts w:ascii="Century Gothic" w:hAnsi="Century Gothic" w:cs="Gill Sans"/>
          <w:sz w:val="24"/>
          <w:szCs w:val="24"/>
        </w:rPr>
        <w:t>extraction rules</w:t>
      </w:r>
      <w:r w:rsidR="00F30A39">
        <w:rPr>
          <w:rFonts w:ascii="Century Gothic" w:hAnsi="Century Gothic" w:cs="Gill Sans"/>
          <w:sz w:val="24"/>
          <w:szCs w:val="24"/>
        </w:rPr>
        <w:t>, e</w:t>
      </w:r>
      <w:r w:rsidR="00F30A39" w:rsidRPr="00626A1D">
        <w:rPr>
          <w:rFonts w:ascii="Century Gothic" w:hAnsi="Century Gothic" w:cs="Gill Sans"/>
          <w:sz w:val="24"/>
          <w:szCs w:val="24"/>
        </w:rPr>
        <w:t>ntity relationships</w:t>
      </w:r>
      <w:r w:rsidR="00F30A39">
        <w:rPr>
          <w:rFonts w:ascii="Century Gothic" w:hAnsi="Century Gothic" w:cs="Gill Sans"/>
          <w:sz w:val="24"/>
          <w:szCs w:val="24"/>
        </w:rPr>
        <w:t xml:space="preserve"> diagrams,</w:t>
      </w:r>
      <w:r w:rsidR="00F30A39" w:rsidRPr="00626A1D">
        <w:rPr>
          <w:rFonts w:ascii="Century Gothic" w:hAnsi="Century Gothic" w:cs="Gill Sans"/>
          <w:sz w:val="24"/>
          <w:szCs w:val="24"/>
        </w:rPr>
        <w:t xml:space="preserve"> </w:t>
      </w:r>
      <w:r w:rsidR="000B1707" w:rsidRPr="00626A1D">
        <w:rPr>
          <w:rFonts w:ascii="Century Gothic" w:hAnsi="Century Gothic" w:cs="Gill Sans"/>
          <w:sz w:val="24"/>
          <w:szCs w:val="24"/>
        </w:rPr>
        <w:t>and business requirements for extracting Entities from various Data Sources</w:t>
      </w:r>
      <w:r w:rsidR="007F3BC2">
        <w:rPr>
          <w:rFonts w:ascii="Century Gothic" w:hAnsi="Century Gothic" w:cs="Gill Sans"/>
          <w:sz w:val="24"/>
          <w:szCs w:val="24"/>
        </w:rPr>
        <w:t>.</w:t>
      </w:r>
    </w:p>
    <w:p w14:paraId="5CCA4552" w14:textId="754FE412" w:rsidR="000079DD" w:rsidRDefault="000F174C" w:rsidP="00373C4E">
      <w:pPr>
        <w:numPr>
          <w:ilvl w:val="0"/>
          <w:numId w:val="1"/>
        </w:numPr>
        <w:spacing w:after="120" w:afterAutospacing="0"/>
        <w:ind w:left="357" w:hanging="357"/>
        <w:jc w:val="both"/>
        <w:rPr>
          <w:rFonts w:ascii="Century Gothic" w:hAnsi="Century Gothic" w:cs="Gill Sans"/>
          <w:sz w:val="24"/>
          <w:szCs w:val="24"/>
        </w:rPr>
      </w:pPr>
      <w:r>
        <w:rPr>
          <w:rFonts w:ascii="Century Gothic" w:hAnsi="Century Gothic" w:cs="Gill Sans"/>
          <w:sz w:val="24"/>
          <w:szCs w:val="24"/>
        </w:rPr>
        <w:t xml:space="preserve">Undertake modelling, </w:t>
      </w:r>
      <w:r w:rsidR="002A1030">
        <w:rPr>
          <w:rFonts w:ascii="Century Gothic" w:hAnsi="Century Gothic" w:cs="Gill Sans"/>
          <w:sz w:val="24"/>
          <w:szCs w:val="24"/>
        </w:rPr>
        <w:t xml:space="preserve">profiling, </w:t>
      </w:r>
      <w:r>
        <w:rPr>
          <w:rFonts w:ascii="Century Gothic" w:hAnsi="Century Gothic" w:cs="Gill Sans"/>
          <w:sz w:val="24"/>
          <w:szCs w:val="24"/>
        </w:rPr>
        <w:t>research and</w:t>
      </w:r>
      <w:r w:rsidR="004F0205">
        <w:rPr>
          <w:rFonts w:ascii="Century Gothic" w:hAnsi="Century Gothic" w:cs="Gill Sans"/>
          <w:sz w:val="24"/>
          <w:szCs w:val="24"/>
        </w:rPr>
        <w:t xml:space="preserve"> analysis</w:t>
      </w:r>
      <w:r>
        <w:rPr>
          <w:rFonts w:ascii="Century Gothic" w:hAnsi="Century Gothic" w:cs="Gill Sans"/>
          <w:sz w:val="24"/>
          <w:szCs w:val="24"/>
        </w:rPr>
        <w:t xml:space="preserve"> </w:t>
      </w:r>
      <w:r w:rsidR="00886AA2">
        <w:rPr>
          <w:rFonts w:ascii="Century Gothic" w:hAnsi="Century Gothic" w:cs="Gill Sans"/>
          <w:sz w:val="24"/>
          <w:szCs w:val="24"/>
        </w:rPr>
        <w:t xml:space="preserve">to support </w:t>
      </w:r>
      <w:r w:rsidR="009A5673">
        <w:rPr>
          <w:rFonts w:ascii="Century Gothic" w:hAnsi="Century Gothic" w:cs="Gill Sans"/>
          <w:sz w:val="24"/>
          <w:szCs w:val="24"/>
        </w:rPr>
        <w:t xml:space="preserve">business decisions </w:t>
      </w:r>
      <w:r w:rsidR="00BB1B89">
        <w:rPr>
          <w:rFonts w:ascii="Century Gothic" w:hAnsi="Century Gothic" w:cs="Gill Sans"/>
          <w:sz w:val="24"/>
          <w:szCs w:val="24"/>
        </w:rPr>
        <w:t>on</w:t>
      </w:r>
      <w:r w:rsidR="00D972AD">
        <w:rPr>
          <w:rFonts w:ascii="Century Gothic" w:hAnsi="Century Gothic" w:cs="Gill Sans"/>
          <w:sz w:val="24"/>
          <w:szCs w:val="24"/>
        </w:rPr>
        <w:t xml:space="preserve"> </w:t>
      </w:r>
      <w:r w:rsidR="00FF1FB2">
        <w:rPr>
          <w:rFonts w:ascii="Century Gothic" w:hAnsi="Century Gothic" w:cs="Gill Sans"/>
          <w:sz w:val="24"/>
          <w:szCs w:val="24"/>
        </w:rPr>
        <w:t>candidature rule development and</w:t>
      </w:r>
      <w:r w:rsidR="0019411B">
        <w:rPr>
          <w:rFonts w:ascii="Century Gothic" w:hAnsi="Century Gothic" w:cs="Gill Sans"/>
          <w:sz w:val="24"/>
          <w:szCs w:val="24"/>
        </w:rPr>
        <w:t xml:space="preserve"> other project objectives</w:t>
      </w:r>
      <w:r w:rsidR="00B048DF">
        <w:rPr>
          <w:rFonts w:ascii="Century Gothic" w:hAnsi="Century Gothic" w:cs="Gill Sans"/>
          <w:sz w:val="24"/>
          <w:szCs w:val="24"/>
        </w:rPr>
        <w:t>.</w:t>
      </w:r>
    </w:p>
    <w:p w14:paraId="49D49D0A" w14:textId="334B7D2A" w:rsidR="00545D80" w:rsidRDefault="009D4651" w:rsidP="00373C4E">
      <w:pPr>
        <w:numPr>
          <w:ilvl w:val="0"/>
          <w:numId w:val="1"/>
        </w:numPr>
        <w:spacing w:after="120" w:afterAutospacing="0"/>
        <w:ind w:left="357" w:hanging="357"/>
        <w:jc w:val="both"/>
        <w:rPr>
          <w:rFonts w:ascii="Century Gothic" w:hAnsi="Century Gothic" w:cs="Gill Sans"/>
          <w:sz w:val="24"/>
          <w:szCs w:val="24"/>
        </w:rPr>
      </w:pPr>
      <w:r>
        <w:rPr>
          <w:rFonts w:ascii="Century Gothic" w:hAnsi="Century Gothic" w:cs="Gill Sans"/>
          <w:sz w:val="24"/>
          <w:szCs w:val="24"/>
        </w:rPr>
        <w:t xml:space="preserve">Manage the different data models required for </w:t>
      </w:r>
      <w:r w:rsidR="007D113A">
        <w:rPr>
          <w:rFonts w:ascii="Century Gothic" w:hAnsi="Century Gothic" w:cs="Gill Sans"/>
          <w:sz w:val="24"/>
          <w:szCs w:val="24"/>
        </w:rPr>
        <w:t xml:space="preserve">NCIS provisioning and </w:t>
      </w:r>
      <w:r w:rsidR="00BF0808">
        <w:rPr>
          <w:rFonts w:ascii="Century Gothic" w:hAnsi="Century Gothic" w:cs="Gill Sans"/>
          <w:sz w:val="24"/>
          <w:szCs w:val="24"/>
        </w:rPr>
        <w:t>work with relevant stakeholders to approve and manage changes.</w:t>
      </w:r>
    </w:p>
    <w:p w14:paraId="50A02B18" w14:textId="6B7863D7" w:rsidR="00126D76" w:rsidRDefault="00CD1BC3" w:rsidP="00373C4E">
      <w:pPr>
        <w:numPr>
          <w:ilvl w:val="0"/>
          <w:numId w:val="1"/>
        </w:numPr>
        <w:spacing w:after="120" w:afterAutospacing="0"/>
        <w:ind w:left="357" w:hanging="357"/>
        <w:jc w:val="both"/>
        <w:rPr>
          <w:rFonts w:ascii="Century Gothic" w:hAnsi="Century Gothic" w:cs="Gill Sans"/>
          <w:sz w:val="24"/>
          <w:szCs w:val="24"/>
        </w:rPr>
      </w:pPr>
      <w:r>
        <w:rPr>
          <w:rFonts w:ascii="Century Gothic" w:hAnsi="Century Gothic" w:cs="Gill Sans"/>
          <w:sz w:val="24"/>
          <w:szCs w:val="24"/>
        </w:rPr>
        <w:t>Manage data mappings between department systems and NCIS</w:t>
      </w:r>
      <w:r w:rsidR="00A11AC0">
        <w:rPr>
          <w:rFonts w:ascii="Century Gothic" w:hAnsi="Century Gothic" w:cs="Gill Sans"/>
          <w:sz w:val="24"/>
          <w:szCs w:val="24"/>
        </w:rPr>
        <w:t>.</w:t>
      </w:r>
    </w:p>
    <w:p w14:paraId="58A9554A" w14:textId="049B2785" w:rsidR="007C7B41" w:rsidRPr="00BF0808" w:rsidRDefault="00580B2C" w:rsidP="00373C4E">
      <w:pPr>
        <w:numPr>
          <w:ilvl w:val="0"/>
          <w:numId w:val="1"/>
        </w:numPr>
        <w:spacing w:after="120" w:afterAutospacing="0"/>
        <w:ind w:left="357" w:hanging="357"/>
        <w:jc w:val="both"/>
        <w:rPr>
          <w:rFonts w:ascii="Century Gothic" w:hAnsi="Century Gothic" w:cs="Gill Sans"/>
          <w:sz w:val="24"/>
          <w:szCs w:val="24"/>
        </w:rPr>
      </w:pPr>
      <w:r>
        <w:rPr>
          <w:rFonts w:ascii="Century Gothic" w:hAnsi="Century Gothic" w:cs="Gill Sans"/>
          <w:sz w:val="24"/>
          <w:szCs w:val="24"/>
        </w:rPr>
        <w:t>Develop</w:t>
      </w:r>
      <w:r w:rsidR="0026218F">
        <w:rPr>
          <w:rFonts w:ascii="Century Gothic" w:hAnsi="Century Gothic" w:cs="Gill Sans"/>
          <w:sz w:val="24"/>
          <w:szCs w:val="24"/>
        </w:rPr>
        <w:t xml:space="preserve"> NCIS consumption queries</w:t>
      </w:r>
      <w:r w:rsidR="00833B92">
        <w:rPr>
          <w:rFonts w:ascii="Century Gothic" w:hAnsi="Century Gothic" w:cs="Gill Sans"/>
          <w:sz w:val="24"/>
          <w:szCs w:val="24"/>
        </w:rPr>
        <w:t xml:space="preserve">, </w:t>
      </w:r>
      <w:r>
        <w:rPr>
          <w:rFonts w:ascii="Century Gothic" w:hAnsi="Century Gothic" w:cs="Gill Sans"/>
          <w:sz w:val="24"/>
          <w:szCs w:val="24"/>
        </w:rPr>
        <w:t>using GraphQL</w:t>
      </w:r>
      <w:r w:rsidR="00833B92">
        <w:rPr>
          <w:rFonts w:ascii="Century Gothic" w:hAnsi="Century Gothic" w:cs="Gill Sans"/>
          <w:sz w:val="24"/>
          <w:szCs w:val="24"/>
        </w:rPr>
        <w:t>,</w:t>
      </w:r>
      <w:r w:rsidR="0026218F">
        <w:rPr>
          <w:rFonts w:ascii="Century Gothic" w:hAnsi="Century Gothic" w:cs="Gill Sans"/>
          <w:sz w:val="24"/>
          <w:szCs w:val="24"/>
        </w:rPr>
        <w:t xml:space="preserve"> for display of NCIS data within department systems</w:t>
      </w:r>
      <w:r w:rsidR="00A11AC0">
        <w:rPr>
          <w:rFonts w:ascii="Century Gothic" w:hAnsi="Century Gothic" w:cs="Gill Sans"/>
          <w:sz w:val="24"/>
          <w:szCs w:val="24"/>
        </w:rPr>
        <w:t>.</w:t>
      </w:r>
    </w:p>
    <w:p w14:paraId="6F87BAD7" w14:textId="139DA0AB" w:rsidR="00BC6358" w:rsidRDefault="00E60361" w:rsidP="00373C4E">
      <w:pPr>
        <w:numPr>
          <w:ilvl w:val="0"/>
          <w:numId w:val="1"/>
        </w:numPr>
        <w:spacing w:after="120" w:afterAutospacing="0"/>
        <w:ind w:left="357" w:hanging="357"/>
        <w:jc w:val="both"/>
        <w:rPr>
          <w:rFonts w:ascii="Century Gothic" w:hAnsi="Century Gothic" w:cs="Gill Sans"/>
          <w:sz w:val="24"/>
          <w:szCs w:val="24"/>
        </w:rPr>
      </w:pPr>
      <w:r>
        <w:rPr>
          <w:rFonts w:ascii="Century Gothic" w:hAnsi="Century Gothic" w:cs="Gill Sans"/>
          <w:sz w:val="24"/>
          <w:szCs w:val="24"/>
        </w:rPr>
        <w:lastRenderedPageBreak/>
        <w:t>Support the testing st</w:t>
      </w:r>
      <w:r w:rsidR="00126D76">
        <w:rPr>
          <w:rFonts w:ascii="Century Gothic" w:hAnsi="Century Gothic" w:cs="Gill Sans"/>
          <w:sz w:val="24"/>
          <w:szCs w:val="24"/>
        </w:rPr>
        <w:t>r</w:t>
      </w:r>
      <w:r>
        <w:rPr>
          <w:rFonts w:ascii="Century Gothic" w:hAnsi="Century Gothic" w:cs="Gill Sans"/>
          <w:sz w:val="24"/>
          <w:szCs w:val="24"/>
        </w:rPr>
        <w:t>eam with</w:t>
      </w:r>
      <w:r w:rsidR="00F22A5A">
        <w:rPr>
          <w:rFonts w:ascii="Century Gothic" w:hAnsi="Century Gothic" w:cs="Gill Sans"/>
          <w:sz w:val="24"/>
          <w:szCs w:val="24"/>
        </w:rPr>
        <w:t xml:space="preserve"> data analytical support including r</w:t>
      </w:r>
      <w:r w:rsidR="00BC6358" w:rsidRPr="000B1707">
        <w:rPr>
          <w:rFonts w:ascii="Century Gothic" w:hAnsi="Century Gothic" w:cs="Gill Sans"/>
          <w:sz w:val="24"/>
          <w:szCs w:val="24"/>
        </w:rPr>
        <w:t>eview and test</w:t>
      </w:r>
      <w:r w:rsidR="00B10AC6">
        <w:rPr>
          <w:rFonts w:ascii="Century Gothic" w:hAnsi="Century Gothic" w:cs="Gill Sans"/>
          <w:sz w:val="24"/>
          <w:szCs w:val="24"/>
        </w:rPr>
        <w:t>ing</w:t>
      </w:r>
      <w:r w:rsidR="00BC6358" w:rsidRPr="000B1707">
        <w:rPr>
          <w:rFonts w:ascii="Century Gothic" w:hAnsi="Century Gothic" w:cs="Gill Sans"/>
          <w:sz w:val="24"/>
          <w:szCs w:val="24"/>
        </w:rPr>
        <w:t xml:space="preserve"> </w:t>
      </w:r>
      <w:r w:rsidR="000B10B0">
        <w:rPr>
          <w:rFonts w:ascii="Century Gothic" w:hAnsi="Century Gothic" w:cs="Gill Sans"/>
          <w:sz w:val="24"/>
          <w:szCs w:val="24"/>
        </w:rPr>
        <w:t>the various data models and</w:t>
      </w:r>
      <w:r w:rsidR="00BC6358" w:rsidRPr="000B1707">
        <w:rPr>
          <w:rFonts w:ascii="Century Gothic" w:hAnsi="Century Gothic" w:cs="Gill Sans"/>
          <w:sz w:val="24"/>
          <w:szCs w:val="24"/>
        </w:rPr>
        <w:t xml:space="preserve"> JSON schema</w:t>
      </w:r>
      <w:r w:rsidR="00B10AC6">
        <w:rPr>
          <w:rFonts w:ascii="Century Gothic" w:hAnsi="Century Gothic" w:cs="Gill Sans"/>
          <w:sz w:val="24"/>
          <w:szCs w:val="24"/>
        </w:rPr>
        <w:t>s</w:t>
      </w:r>
      <w:r w:rsidR="000D7B20">
        <w:rPr>
          <w:rFonts w:ascii="Century Gothic" w:hAnsi="Century Gothic" w:cs="Gill Sans"/>
          <w:sz w:val="24"/>
          <w:szCs w:val="24"/>
        </w:rPr>
        <w:t>.</w:t>
      </w:r>
    </w:p>
    <w:p w14:paraId="655E2FF0" w14:textId="016D3072" w:rsidR="00616328" w:rsidRDefault="00616328" w:rsidP="00373C4E">
      <w:pPr>
        <w:numPr>
          <w:ilvl w:val="0"/>
          <w:numId w:val="1"/>
        </w:numPr>
        <w:spacing w:after="120" w:afterAutospacing="0"/>
        <w:ind w:left="357" w:hanging="357"/>
        <w:jc w:val="both"/>
        <w:rPr>
          <w:rFonts w:ascii="Century Gothic" w:hAnsi="Century Gothic" w:cs="Gill Sans"/>
          <w:sz w:val="24"/>
          <w:szCs w:val="24"/>
        </w:rPr>
      </w:pPr>
      <w:r>
        <w:rPr>
          <w:rFonts w:ascii="Century Gothic" w:hAnsi="Century Gothic" w:cs="Gill Sans"/>
          <w:sz w:val="24"/>
          <w:szCs w:val="24"/>
        </w:rPr>
        <w:t xml:space="preserve">Represent the department </w:t>
      </w:r>
      <w:r w:rsidR="005C1957">
        <w:rPr>
          <w:rFonts w:ascii="Century Gothic" w:hAnsi="Century Gothic" w:cs="Gill Sans"/>
          <w:sz w:val="24"/>
          <w:szCs w:val="24"/>
        </w:rPr>
        <w:t>as required on committees</w:t>
      </w:r>
      <w:r w:rsidR="000A0E46">
        <w:rPr>
          <w:rFonts w:ascii="Century Gothic" w:hAnsi="Century Gothic" w:cs="Gill Sans"/>
          <w:sz w:val="24"/>
          <w:szCs w:val="24"/>
        </w:rPr>
        <w:t xml:space="preserve">, </w:t>
      </w:r>
      <w:r w:rsidR="005C1957">
        <w:rPr>
          <w:rFonts w:ascii="Century Gothic" w:hAnsi="Century Gothic" w:cs="Gill Sans"/>
          <w:sz w:val="24"/>
          <w:szCs w:val="24"/>
        </w:rPr>
        <w:t xml:space="preserve">working groups </w:t>
      </w:r>
      <w:r w:rsidR="00730404">
        <w:rPr>
          <w:rFonts w:ascii="Century Gothic" w:hAnsi="Century Gothic" w:cs="Gill Sans"/>
          <w:sz w:val="24"/>
          <w:szCs w:val="24"/>
        </w:rPr>
        <w:t xml:space="preserve">and other forums, </w:t>
      </w:r>
      <w:r w:rsidR="005C1957">
        <w:rPr>
          <w:rFonts w:ascii="Century Gothic" w:hAnsi="Century Gothic" w:cs="Gill Sans"/>
          <w:sz w:val="24"/>
          <w:szCs w:val="24"/>
        </w:rPr>
        <w:t>and able to clearly articulate the departments position</w:t>
      </w:r>
      <w:r w:rsidR="00364F7B">
        <w:rPr>
          <w:rFonts w:ascii="Century Gothic" w:hAnsi="Century Gothic" w:cs="Gill Sans"/>
          <w:sz w:val="24"/>
          <w:szCs w:val="24"/>
        </w:rPr>
        <w:t xml:space="preserve"> on key issues</w:t>
      </w:r>
      <w:r w:rsidR="005C7E7D">
        <w:rPr>
          <w:rFonts w:ascii="Century Gothic" w:hAnsi="Century Gothic" w:cs="Gill Sans"/>
          <w:sz w:val="24"/>
          <w:szCs w:val="24"/>
        </w:rPr>
        <w:t>.</w:t>
      </w:r>
    </w:p>
    <w:p w14:paraId="41A7A767" w14:textId="7940C430" w:rsidR="00A55970" w:rsidRDefault="00A55970" w:rsidP="00373C4E">
      <w:pPr>
        <w:numPr>
          <w:ilvl w:val="0"/>
          <w:numId w:val="1"/>
        </w:numPr>
        <w:spacing w:after="120" w:afterAutospacing="0"/>
        <w:ind w:left="357" w:hanging="357"/>
        <w:jc w:val="both"/>
        <w:rPr>
          <w:rFonts w:ascii="Century Gothic" w:hAnsi="Century Gothic" w:cs="Gill Sans"/>
          <w:sz w:val="24"/>
          <w:szCs w:val="24"/>
        </w:rPr>
      </w:pPr>
      <w:r w:rsidRPr="00156D83">
        <w:rPr>
          <w:rFonts w:ascii="Century Gothic" w:hAnsi="Century Gothic" w:cs="Gill Sans"/>
          <w:sz w:val="24"/>
          <w:szCs w:val="24"/>
        </w:rPr>
        <w:t xml:space="preserve">Support the </w:t>
      </w:r>
      <w:r>
        <w:rPr>
          <w:rFonts w:ascii="Century Gothic" w:hAnsi="Century Gothic" w:cs="Gill Sans"/>
          <w:sz w:val="24"/>
          <w:szCs w:val="24"/>
        </w:rPr>
        <w:t xml:space="preserve">Project Manager </w:t>
      </w:r>
      <w:r w:rsidRPr="00156D83">
        <w:rPr>
          <w:rFonts w:ascii="Century Gothic" w:hAnsi="Century Gothic" w:cs="Gill Sans"/>
          <w:sz w:val="24"/>
          <w:szCs w:val="24"/>
        </w:rPr>
        <w:t xml:space="preserve">in </w:t>
      </w:r>
      <w:r w:rsidR="008B5E6B">
        <w:rPr>
          <w:rFonts w:ascii="Century Gothic" w:hAnsi="Century Gothic" w:cs="Gill Sans"/>
          <w:sz w:val="24"/>
          <w:szCs w:val="24"/>
        </w:rPr>
        <w:t xml:space="preserve">reporting on project status including </w:t>
      </w:r>
      <w:r w:rsidR="00C243A4">
        <w:rPr>
          <w:rFonts w:ascii="Century Gothic" w:hAnsi="Century Gothic" w:cs="Gill Sans"/>
          <w:sz w:val="24"/>
          <w:szCs w:val="24"/>
        </w:rPr>
        <w:t xml:space="preserve">contributing to </w:t>
      </w:r>
      <w:r w:rsidR="00430A09">
        <w:rPr>
          <w:rFonts w:ascii="Century Gothic" w:hAnsi="Century Gothic" w:cs="Gill Sans"/>
          <w:sz w:val="24"/>
          <w:szCs w:val="24"/>
        </w:rPr>
        <w:t xml:space="preserve">project </w:t>
      </w:r>
      <w:r w:rsidR="00C243A4">
        <w:rPr>
          <w:rFonts w:ascii="Century Gothic" w:hAnsi="Century Gothic" w:cs="Gill Sans"/>
          <w:sz w:val="24"/>
          <w:szCs w:val="24"/>
        </w:rPr>
        <w:t>risk and issues discussions.</w:t>
      </w:r>
    </w:p>
    <w:p w14:paraId="39B7F767" w14:textId="39642AD1" w:rsidR="00BC6358" w:rsidRPr="00BC6358" w:rsidRDefault="00BC6358" w:rsidP="00373C4E">
      <w:pPr>
        <w:numPr>
          <w:ilvl w:val="0"/>
          <w:numId w:val="1"/>
        </w:numPr>
        <w:spacing w:after="120" w:afterAutospacing="0"/>
        <w:ind w:left="357" w:hanging="357"/>
        <w:jc w:val="both"/>
        <w:rPr>
          <w:rFonts w:ascii="Century Gothic" w:hAnsi="Century Gothic" w:cs="Gill Sans"/>
          <w:sz w:val="24"/>
          <w:szCs w:val="24"/>
        </w:rPr>
      </w:pPr>
      <w:r w:rsidRPr="00BC6358">
        <w:rPr>
          <w:rFonts w:ascii="Century Gothic" w:hAnsi="Century Gothic" w:cs="Gill Sans"/>
          <w:sz w:val="24"/>
          <w:szCs w:val="24"/>
        </w:rPr>
        <w:t xml:space="preserve">Liaise with external </w:t>
      </w:r>
      <w:r w:rsidR="00BD6C38">
        <w:rPr>
          <w:rFonts w:ascii="Century Gothic" w:hAnsi="Century Gothic" w:cs="Gill Sans"/>
          <w:sz w:val="24"/>
          <w:szCs w:val="24"/>
        </w:rPr>
        <w:t xml:space="preserve">agencies </w:t>
      </w:r>
      <w:r w:rsidR="000A686D">
        <w:rPr>
          <w:rFonts w:ascii="Century Gothic" w:hAnsi="Century Gothic" w:cs="Gill Sans"/>
          <w:sz w:val="24"/>
          <w:szCs w:val="24"/>
        </w:rPr>
        <w:t xml:space="preserve">to progress </w:t>
      </w:r>
      <w:r w:rsidR="002F0FA0">
        <w:rPr>
          <w:rFonts w:ascii="Century Gothic" w:hAnsi="Century Gothic" w:cs="Gill Sans"/>
          <w:sz w:val="24"/>
          <w:szCs w:val="24"/>
        </w:rPr>
        <w:t>deliverables and share knowledge where appropriate.</w:t>
      </w:r>
    </w:p>
    <w:p w14:paraId="5B2013D6" w14:textId="77777777" w:rsidR="008B4214" w:rsidRDefault="001564EA" w:rsidP="00CD4954">
      <w:pPr>
        <w:spacing w:before="0" w:beforeAutospacing="0" w:after="120" w:afterAutospacing="0"/>
        <w:jc w:val="both"/>
        <w:rPr>
          <w:rFonts w:ascii="Century Gothic" w:hAnsi="Century Gothic" w:cs="Gill Sans"/>
          <w:b/>
          <w:sz w:val="32"/>
        </w:rPr>
      </w:pPr>
      <w:r w:rsidRPr="00D81CD4">
        <w:rPr>
          <w:rFonts w:ascii="Century Gothic" w:hAnsi="Century Gothic" w:cs="Gill Sans"/>
          <w:b/>
          <w:sz w:val="28"/>
          <w:szCs w:val="28"/>
        </w:rPr>
        <w:t>Scope of Work</w:t>
      </w:r>
      <w:r w:rsidRPr="00D81CD4">
        <w:rPr>
          <w:rFonts w:ascii="Century Gothic" w:hAnsi="Century Gothic" w:cs="Gill Sans"/>
          <w:b/>
          <w:sz w:val="32"/>
        </w:rPr>
        <w:t>:</w:t>
      </w:r>
    </w:p>
    <w:p w14:paraId="7AC9CB6D" w14:textId="3BC2ADE8" w:rsidR="001564EA" w:rsidRPr="00401C53" w:rsidRDefault="008B4214" w:rsidP="00693662">
      <w:pPr>
        <w:jc w:val="both"/>
        <w:rPr>
          <w:rFonts w:ascii="Century Gothic" w:hAnsi="Century Gothic" w:cs="Arial"/>
          <w:sz w:val="24"/>
          <w:szCs w:val="24"/>
        </w:rPr>
      </w:pPr>
      <w:r w:rsidRPr="3855A9BE">
        <w:rPr>
          <w:rFonts w:ascii="Century Gothic" w:hAnsi="Century Gothic" w:cs="Arial"/>
          <w:sz w:val="24"/>
          <w:szCs w:val="24"/>
        </w:rPr>
        <w:t xml:space="preserve">Responsible for the provision of authoritative and specialist advice in relation to data integration, migration and analytics solutions within a complex project environment. Working with considerable independence/autonomy in determining priorities and approach to managing project activities. </w:t>
      </w:r>
      <w:r w:rsidR="008F083D" w:rsidRPr="3855A9BE">
        <w:rPr>
          <w:rFonts w:ascii="Century Gothic" w:hAnsi="Century Gothic" w:cs="Gill Sans"/>
          <w:sz w:val="24"/>
          <w:szCs w:val="24"/>
        </w:rPr>
        <w:t xml:space="preserve">Work with </w:t>
      </w:r>
      <w:r w:rsidR="00E95E9A" w:rsidRPr="3855A9BE">
        <w:rPr>
          <w:rFonts w:ascii="Century Gothic" w:hAnsi="Century Gothic" w:cs="Gill Sans"/>
          <w:sz w:val="24"/>
          <w:szCs w:val="24"/>
        </w:rPr>
        <w:t>the project</w:t>
      </w:r>
      <w:r w:rsidR="67798FDD" w:rsidRPr="3855A9BE">
        <w:rPr>
          <w:rFonts w:ascii="Century Gothic" w:hAnsi="Century Gothic" w:cs="Gill Sans"/>
          <w:sz w:val="24"/>
          <w:szCs w:val="24"/>
        </w:rPr>
        <w:t>’</w:t>
      </w:r>
      <w:r w:rsidR="00E95E9A" w:rsidRPr="3855A9BE">
        <w:rPr>
          <w:rFonts w:ascii="Century Gothic" w:hAnsi="Century Gothic" w:cs="Gill Sans"/>
          <w:sz w:val="24"/>
          <w:szCs w:val="24"/>
        </w:rPr>
        <w:t xml:space="preserve">s implementation partner and </w:t>
      </w:r>
      <w:r w:rsidR="00302A54" w:rsidRPr="3855A9BE">
        <w:rPr>
          <w:rFonts w:ascii="Century Gothic" w:hAnsi="Century Gothic" w:cs="Gill Sans"/>
          <w:sz w:val="24"/>
          <w:szCs w:val="24"/>
        </w:rPr>
        <w:t>department</w:t>
      </w:r>
      <w:r w:rsidR="00E95E9A" w:rsidRPr="3855A9BE">
        <w:rPr>
          <w:rFonts w:ascii="Century Gothic" w:hAnsi="Century Gothic" w:cs="Gill Sans"/>
          <w:sz w:val="24"/>
          <w:szCs w:val="24"/>
        </w:rPr>
        <w:t xml:space="preserve"> </w:t>
      </w:r>
      <w:r w:rsidR="002826D4" w:rsidRPr="3855A9BE">
        <w:rPr>
          <w:rFonts w:ascii="Century Gothic" w:hAnsi="Century Gothic" w:cs="Gill Sans"/>
          <w:sz w:val="24"/>
          <w:szCs w:val="24"/>
        </w:rPr>
        <w:t xml:space="preserve">business and technical </w:t>
      </w:r>
      <w:r w:rsidR="00C637CE" w:rsidRPr="3855A9BE">
        <w:rPr>
          <w:rFonts w:ascii="Century Gothic" w:hAnsi="Century Gothic" w:cs="Gill Sans"/>
          <w:sz w:val="24"/>
          <w:szCs w:val="24"/>
        </w:rPr>
        <w:t>representatives to enhance data sharing</w:t>
      </w:r>
      <w:r w:rsidR="00BC733C" w:rsidRPr="3855A9BE">
        <w:rPr>
          <w:rFonts w:ascii="Century Gothic" w:hAnsi="Century Gothic" w:cs="Gill Sans"/>
          <w:sz w:val="24"/>
          <w:szCs w:val="24"/>
        </w:rPr>
        <w:t xml:space="preserve"> nationally </w:t>
      </w:r>
      <w:r w:rsidR="00C637CE" w:rsidRPr="3855A9BE">
        <w:rPr>
          <w:rFonts w:ascii="Century Gothic" w:hAnsi="Century Gothic" w:cs="Gill Sans"/>
          <w:sz w:val="24"/>
          <w:szCs w:val="24"/>
        </w:rPr>
        <w:t xml:space="preserve">across </w:t>
      </w:r>
      <w:r w:rsidR="00BC733C" w:rsidRPr="3855A9BE">
        <w:rPr>
          <w:rFonts w:ascii="Century Gothic" w:hAnsi="Century Gothic" w:cs="Gill Sans"/>
          <w:sz w:val="24"/>
          <w:szCs w:val="24"/>
        </w:rPr>
        <w:t>policing partners.</w:t>
      </w:r>
    </w:p>
    <w:p w14:paraId="2A8E17CC" w14:textId="5F0F21A0" w:rsidR="001564EA" w:rsidRDefault="001564EA" w:rsidP="00693662">
      <w:pPr>
        <w:spacing w:before="0" w:beforeAutospacing="0" w:after="120" w:afterAutospacing="0"/>
        <w:jc w:val="both"/>
        <w:rPr>
          <w:rFonts w:ascii="Century Gothic" w:hAnsi="Century Gothic" w:cs="Gill Sans"/>
          <w:b/>
          <w:sz w:val="28"/>
          <w:szCs w:val="28"/>
        </w:rPr>
      </w:pPr>
      <w:r w:rsidRPr="00D81CD4">
        <w:rPr>
          <w:rFonts w:ascii="Century Gothic" w:hAnsi="Century Gothic" w:cs="Gill Sans"/>
          <w:b/>
          <w:sz w:val="28"/>
          <w:szCs w:val="28"/>
        </w:rPr>
        <w:t>Direction and Supervision</w:t>
      </w:r>
      <w:r w:rsidR="005C3B35">
        <w:rPr>
          <w:rFonts w:ascii="Century Gothic" w:hAnsi="Century Gothic" w:cs="Gill Sans"/>
          <w:b/>
          <w:sz w:val="28"/>
          <w:szCs w:val="28"/>
        </w:rPr>
        <w:t>:</w:t>
      </w:r>
    </w:p>
    <w:p w14:paraId="254ED109" w14:textId="2585D331" w:rsidR="008B4214" w:rsidRPr="00401C53" w:rsidRDefault="008B4214" w:rsidP="00693662">
      <w:pPr>
        <w:jc w:val="both"/>
        <w:rPr>
          <w:rFonts w:ascii="Century Gothic" w:hAnsi="Century Gothic" w:cs="Arial"/>
          <w:sz w:val="24"/>
          <w:szCs w:val="24"/>
        </w:rPr>
      </w:pPr>
      <w:r w:rsidRPr="00401C53">
        <w:rPr>
          <w:rFonts w:ascii="Century Gothic" w:hAnsi="Century Gothic" w:cs="Arial"/>
          <w:sz w:val="24"/>
          <w:szCs w:val="24"/>
        </w:rPr>
        <w:t>The incumbent is expected to act independently on a day-to-day basis</w:t>
      </w:r>
      <w:r w:rsidR="00591AEF" w:rsidRPr="00401C53">
        <w:rPr>
          <w:rFonts w:ascii="Century Gothic" w:hAnsi="Century Gothic" w:cs="Arial"/>
          <w:sz w:val="24"/>
          <w:szCs w:val="24"/>
        </w:rPr>
        <w:t>. D</w:t>
      </w:r>
      <w:r w:rsidRPr="00401C53">
        <w:rPr>
          <w:rFonts w:ascii="Century Gothic" w:hAnsi="Century Gothic" w:cs="Arial"/>
          <w:sz w:val="24"/>
          <w:szCs w:val="24"/>
        </w:rPr>
        <w:t xml:space="preserve">isplay a high degree of initiative in the determination of priorities, </w:t>
      </w:r>
      <w:r w:rsidR="00591AEF" w:rsidRPr="00401C53">
        <w:rPr>
          <w:rFonts w:ascii="Century Gothic" w:hAnsi="Century Gothic" w:cs="Arial"/>
          <w:sz w:val="24"/>
          <w:szCs w:val="24"/>
        </w:rPr>
        <w:t xml:space="preserve">while aligning to the project schedule and </w:t>
      </w:r>
      <w:r w:rsidR="006C672A" w:rsidRPr="00401C53">
        <w:rPr>
          <w:rFonts w:ascii="Century Gothic" w:hAnsi="Century Gothic" w:cs="Arial"/>
          <w:sz w:val="24"/>
          <w:szCs w:val="24"/>
        </w:rPr>
        <w:t>team objectives</w:t>
      </w:r>
      <w:r w:rsidR="00591AEF" w:rsidRPr="00401C53">
        <w:rPr>
          <w:rFonts w:ascii="Century Gothic" w:hAnsi="Century Gothic" w:cs="Arial"/>
          <w:sz w:val="24"/>
          <w:szCs w:val="24"/>
        </w:rPr>
        <w:t xml:space="preserve">.  </w:t>
      </w:r>
      <w:r w:rsidR="006C672A" w:rsidRPr="00401C53">
        <w:rPr>
          <w:rFonts w:ascii="Century Gothic" w:hAnsi="Century Gothic" w:cs="Arial"/>
          <w:sz w:val="24"/>
          <w:szCs w:val="24"/>
        </w:rPr>
        <w:t xml:space="preserve">Takes </w:t>
      </w:r>
      <w:r w:rsidRPr="00401C53">
        <w:rPr>
          <w:rFonts w:ascii="Century Gothic" w:hAnsi="Century Gothic" w:cs="Arial"/>
          <w:sz w:val="24"/>
          <w:szCs w:val="24"/>
        </w:rPr>
        <w:t>broad direction of the Project Manager.</w:t>
      </w:r>
    </w:p>
    <w:p w14:paraId="65B4A653" w14:textId="6289DF0C" w:rsidR="00317C70" w:rsidRDefault="00157582" w:rsidP="00693662">
      <w:pPr>
        <w:spacing w:before="120" w:beforeAutospacing="0"/>
        <w:ind w:left="3600" w:hanging="3600"/>
        <w:jc w:val="both"/>
        <w:rPr>
          <w:rFonts w:ascii="Century Gothic" w:hAnsi="Century Gothic" w:cs="Gill Sans"/>
          <w:b/>
          <w:sz w:val="28"/>
          <w:szCs w:val="28"/>
        </w:rPr>
      </w:pPr>
      <w:r>
        <w:rPr>
          <w:rFonts w:ascii="Century Gothic" w:hAnsi="Century Gothic" w:cs="Gill Sans"/>
          <w:b/>
          <w:sz w:val="28"/>
          <w:szCs w:val="28"/>
        </w:rPr>
        <w:t>Selection Criteria</w:t>
      </w:r>
      <w:r w:rsidR="005C3B35">
        <w:rPr>
          <w:rFonts w:ascii="Century Gothic" w:hAnsi="Century Gothic" w:cs="Gill Sans"/>
          <w:b/>
          <w:sz w:val="28"/>
          <w:szCs w:val="28"/>
        </w:rPr>
        <w:t>:</w:t>
      </w:r>
    </w:p>
    <w:p w14:paraId="5E5DBD9B" w14:textId="36E37397" w:rsidR="00317C70" w:rsidRDefault="000E7C0A" w:rsidP="00693662">
      <w:pPr>
        <w:pStyle w:val="ListParagraph"/>
        <w:numPr>
          <w:ilvl w:val="0"/>
          <w:numId w:val="4"/>
        </w:numPr>
        <w:spacing w:before="120" w:beforeAutospacing="0"/>
        <w:ind w:left="714" w:hanging="357"/>
        <w:contextualSpacing w:val="0"/>
        <w:jc w:val="both"/>
        <w:rPr>
          <w:rFonts w:ascii="Century Gothic" w:hAnsi="Century Gothic" w:cs="Gill Sans"/>
          <w:sz w:val="24"/>
          <w:szCs w:val="24"/>
        </w:rPr>
      </w:pPr>
      <w:r w:rsidRPr="000E7C0A">
        <w:rPr>
          <w:rFonts w:ascii="Century Gothic" w:hAnsi="Century Gothic" w:cs="Gill Sans"/>
          <w:sz w:val="24"/>
          <w:szCs w:val="24"/>
        </w:rPr>
        <w:t>Proven expertise in data management systems</w:t>
      </w:r>
      <w:r w:rsidR="00CD70AB">
        <w:rPr>
          <w:rFonts w:ascii="Century Gothic" w:hAnsi="Century Gothic" w:cs="Gill Sans"/>
          <w:sz w:val="24"/>
          <w:szCs w:val="24"/>
        </w:rPr>
        <w:t>, including SQL Server</w:t>
      </w:r>
      <w:r w:rsidR="006A1992">
        <w:rPr>
          <w:rFonts w:ascii="Century Gothic" w:hAnsi="Century Gothic" w:cs="Gill Sans"/>
          <w:sz w:val="24"/>
          <w:szCs w:val="24"/>
        </w:rPr>
        <w:t xml:space="preserve">, </w:t>
      </w:r>
      <w:r w:rsidR="003D6FAB" w:rsidRPr="003D6FAB">
        <w:rPr>
          <w:rFonts w:ascii="Century Gothic" w:hAnsi="Century Gothic" w:cs="Gill Sans"/>
          <w:sz w:val="24"/>
          <w:szCs w:val="24"/>
        </w:rPr>
        <w:t>with the ability to</w:t>
      </w:r>
      <w:r w:rsidR="00675785">
        <w:rPr>
          <w:rFonts w:ascii="Century Gothic" w:hAnsi="Century Gothic" w:cs="Gill Sans"/>
          <w:sz w:val="24"/>
          <w:szCs w:val="24"/>
        </w:rPr>
        <w:t xml:space="preserve"> quickly </w:t>
      </w:r>
      <w:r w:rsidR="003D2291">
        <w:rPr>
          <w:rFonts w:ascii="Century Gothic" w:hAnsi="Century Gothic" w:cs="Gill Sans"/>
          <w:sz w:val="24"/>
          <w:szCs w:val="24"/>
        </w:rPr>
        <w:t xml:space="preserve">understand </w:t>
      </w:r>
      <w:r w:rsidR="003D6FAB" w:rsidRPr="003D6FAB">
        <w:rPr>
          <w:rFonts w:ascii="Century Gothic" w:hAnsi="Century Gothic" w:cs="Gill Sans"/>
          <w:sz w:val="24"/>
          <w:szCs w:val="24"/>
        </w:rPr>
        <w:t>complex</w:t>
      </w:r>
      <w:r w:rsidR="003D2291">
        <w:rPr>
          <w:rFonts w:ascii="Century Gothic" w:hAnsi="Century Gothic" w:cs="Gill Sans"/>
          <w:sz w:val="24"/>
          <w:szCs w:val="24"/>
        </w:rPr>
        <w:t xml:space="preserve"> database schemas</w:t>
      </w:r>
      <w:r w:rsidR="009C5564">
        <w:rPr>
          <w:rFonts w:ascii="Century Gothic" w:hAnsi="Century Gothic" w:cs="Gill Sans"/>
          <w:sz w:val="24"/>
          <w:szCs w:val="24"/>
        </w:rPr>
        <w:t xml:space="preserve">, </w:t>
      </w:r>
      <w:r w:rsidR="00577916">
        <w:rPr>
          <w:rFonts w:ascii="Century Gothic" w:hAnsi="Century Gothic" w:cs="Gill Sans"/>
          <w:sz w:val="24"/>
          <w:szCs w:val="24"/>
        </w:rPr>
        <w:t>undertake</w:t>
      </w:r>
      <w:r w:rsidR="009C5564">
        <w:rPr>
          <w:rFonts w:ascii="Century Gothic" w:hAnsi="Century Gothic" w:cs="Gill Sans"/>
          <w:sz w:val="24"/>
          <w:szCs w:val="24"/>
        </w:rPr>
        <w:t xml:space="preserve"> data migration</w:t>
      </w:r>
      <w:r w:rsidR="004C0ECA">
        <w:rPr>
          <w:rFonts w:ascii="Century Gothic" w:hAnsi="Century Gothic" w:cs="Gill Sans"/>
          <w:sz w:val="24"/>
          <w:szCs w:val="24"/>
        </w:rPr>
        <w:t xml:space="preserve"> activities</w:t>
      </w:r>
      <w:r w:rsidR="003D2291">
        <w:rPr>
          <w:rFonts w:ascii="Century Gothic" w:hAnsi="Century Gothic" w:cs="Gill Sans"/>
          <w:sz w:val="24"/>
          <w:szCs w:val="24"/>
        </w:rPr>
        <w:t xml:space="preserve"> and </w:t>
      </w:r>
      <w:r w:rsidR="00B33A42">
        <w:rPr>
          <w:rFonts w:ascii="Century Gothic" w:hAnsi="Century Gothic" w:cs="Gill Sans"/>
          <w:sz w:val="24"/>
          <w:szCs w:val="24"/>
        </w:rPr>
        <w:t>develop</w:t>
      </w:r>
      <w:r w:rsidR="003D6FAB" w:rsidRPr="003D6FAB">
        <w:rPr>
          <w:rFonts w:ascii="Century Gothic" w:hAnsi="Century Gothic" w:cs="Gill Sans"/>
          <w:sz w:val="24"/>
          <w:szCs w:val="24"/>
        </w:rPr>
        <w:t xml:space="preserve"> </w:t>
      </w:r>
      <w:r w:rsidR="00B853CA">
        <w:rPr>
          <w:rFonts w:ascii="Century Gothic" w:hAnsi="Century Gothic" w:cs="Gill Sans"/>
          <w:sz w:val="24"/>
          <w:szCs w:val="24"/>
        </w:rPr>
        <w:t xml:space="preserve">advanced </w:t>
      </w:r>
      <w:r w:rsidR="003D6FAB" w:rsidRPr="003D6FAB">
        <w:rPr>
          <w:rFonts w:ascii="Century Gothic" w:hAnsi="Century Gothic" w:cs="Gill Sans"/>
          <w:sz w:val="24"/>
          <w:szCs w:val="24"/>
        </w:rPr>
        <w:t>queries, functions and procedures.</w:t>
      </w:r>
    </w:p>
    <w:p w14:paraId="43E6F17B" w14:textId="0669BCAC" w:rsidR="003D6FAB" w:rsidRDefault="008E6C58" w:rsidP="00693662">
      <w:pPr>
        <w:pStyle w:val="ListParagraph"/>
        <w:numPr>
          <w:ilvl w:val="0"/>
          <w:numId w:val="4"/>
        </w:numPr>
        <w:spacing w:before="120" w:beforeAutospacing="0"/>
        <w:ind w:left="714" w:hanging="357"/>
        <w:contextualSpacing w:val="0"/>
        <w:jc w:val="both"/>
        <w:rPr>
          <w:rFonts w:ascii="Century Gothic" w:hAnsi="Century Gothic" w:cs="Gill Sans"/>
          <w:sz w:val="24"/>
          <w:szCs w:val="24"/>
        </w:rPr>
      </w:pPr>
      <w:r w:rsidRPr="008E6C58">
        <w:rPr>
          <w:rFonts w:ascii="Century Gothic" w:hAnsi="Century Gothic" w:cs="Gill Sans"/>
          <w:sz w:val="24"/>
          <w:szCs w:val="24"/>
        </w:rPr>
        <w:t>Demonstrated project management skills, together with the ability to undertake research, analysis, investigation, and risk assessment activities, including developing and preparing high level correspondence</w:t>
      </w:r>
      <w:r>
        <w:rPr>
          <w:rFonts w:ascii="Century Gothic" w:hAnsi="Century Gothic" w:cs="Gill Sans"/>
          <w:sz w:val="24"/>
          <w:szCs w:val="24"/>
        </w:rPr>
        <w:t xml:space="preserve"> </w:t>
      </w:r>
      <w:r w:rsidRPr="008E6C58">
        <w:rPr>
          <w:rFonts w:ascii="Century Gothic" w:hAnsi="Century Gothic" w:cs="Gill Sans"/>
          <w:sz w:val="24"/>
          <w:szCs w:val="24"/>
        </w:rPr>
        <w:t>and reports tailored to a variety of audiences.</w:t>
      </w:r>
    </w:p>
    <w:p w14:paraId="08D45B0D" w14:textId="2B40023D" w:rsidR="00EF5B1A" w:rsidRDefault="00EF5B1A" w:rsidP="00693662">
      <w:pPr>
        <w:pStyle w:val="ListParagraph"/>
        <w:numPr>
          <w:ilvl w:val="0"/>
          <w:numId w:val="4"/>
        </w:numPr>
        <w:spacing w:before="120" w:beforeAutospacing="0"/>
        <w:ind w:left="714" w:hanging="357"/>
        <w:contextualSpacing w:val="0"/>
        <w:jc w:val="both"/>
        <w:rPr>
          <w:rFonts w:ascii="Century Gothic" w:hAnsi="Century Gothic" w:cs="Gill Sans"/>
          <w:sz w:val="24"/>
          <w:szCs w:val="24"/>
        </w:rPr>
      </w:pPr>
      <w:r w:rsidRPr="00EF5B1A">
        <w:rPr>
          <w:rFonts w:ascii="Century Gothic" w:hAnsi="Century Gothic" w:cs="Gill Sans"/>
          <w:sz w:val="24"/>
          <w:szCs w:val="24"/>
        </w:rPr>
        <w:t xml:space="preserve">Demonstrated skills and experience in the use of business intelligence reporting systems and spreadsheets </w:t>
      </w:r>
      <w:r w:rsidR="00A2699A">
        <w:rPr>
          <w:rFonts w:ascii="Century Gothic" w:hAnsi="Century Gothic" w:cs="Gill Sans"/>
          <w:sz w:val="24"/>
          <w:szCs w:val="24"/>
        </w:rPr>
        <w:t>support</w:t>
      </w:r>
      <w:r w:rsidR="00B907C3">
        <w:rPr>
          <w:rFonts w:ascii="Century Gothic" w:hAnsi="Century Gothic" w:cs="Gill Sans"/>
          <w:sz w:val="24"/>
          <w:szCs w:val="24"/>
        </w:rPr>
        <w:t>ing</w:t>
      </w:r>
      <w:r w:rsidR="00A2699A">
        <w:rPr>
          <w:rFonts w:ascii="Century Gothic" w:hAnsi="Century Gothic" w:cs="Gill Sans"/>
          <w:sz w:val="24"/>
          <w:szCs w:val="24"/>
        </w:rPr>
        <w:t xml:space="preserve"> </w:t>
      </w:r>
      <w:r w:rsidR="00B907C3">
        <w:rPr>
          <w:rFonts w:ascii="Century Gothic" w:hAnsi="Century Gothic" w:cs="Gill Sans"/>
          <w:sz w:val="24"/>
          <w:szCs w:val="24"/>
        </w:rPr>
        <w:t>project objectives.</w:t>
      </w:r>
    </w:p>
    <w:p w14:paraId="1FFD72B0" w14:textId="6A11BA02" w:rsidR="00355B24" w:rsidRDefault="00355B24" w:rsidP="00693662">
      <w:pPr>
        <w:pStyle w:val="ListParagraph"/>
        <w:numPr>
          <w:ilvl w:val="0"/>
          <w:numId w:val="4"/>
        </w:numPr>
        <w:spacing w:before="120" w:beforeAutospacing="0"/>
        <w:ind w:left="714" w:hanging="357"/>
        <w:contextualSpacing w:val="0"/>
        <w:jc w:val="both"/>
        <w:rPr>
          <w:rFonts w:ascii="Century Gothic" w:hAnsi="Century Gothic" w:cs="Gill Sans"/>
          <w:sz w:val="24"/>
          <w:szCs w:val="24"/>
        </w:rPr>
      </w:pPr>
      <w:r w:rsidRPr="00355B24">
        <w:rPr>
          <w:rFonts w:ascii="Century Gothic" w:hAnsi="Century Gothic" w:cs="Gill Sans"/>
          <w:sz w:val="24"/>
          <w:szCs w:val="24"/>
        </w:rPr>
        <w:t xml:space="preserve">Well-developed written communication skills, including proven ability to produce </w:t>
      </w:r>
      <w:r w:rsidR="00C019EF" w:rsidRPr="00C019EF">
        <w:rPr>
          <w:rFonts w:ascii="Century Gothic" w:hAnsi="Century Gothic" w:cs="Gill Sans"/>
          <w:sz w:val="24"/>
          <w:szCs w:val="24"/>
        </w:rPr>
        <w:t>clear, concise, and accurate</w:t>
      </w:r>
      <w:r w:rsidR="00C019EF">
        <w:rPr>
          <w:rFonts w:ascii="Century Gothic" w:hAnsi="Century Gothic" w:cs="Gill Sans"/>
          <w:sz w:val="24"/>
          <w:szCs w:val="24"/>
        </w:rPr>
        <w:t xml:space="preserve"> </w:t>
      </w:r>
      <w:r w:rsidR="00DE5897">
        <w:rPr>
          <w:rFonts w:ascii="Century Gothic" w:hAnsi="Century Gothic" w:cs="Gill Sans"/>
          <w:sz w:val="24"/>
          <w:szCs w:val="24"/>
        </w:rPr>
        <w:t xml:space="preserve">documents </w:t>
      </w:r>
      <w:r w:rsidRPr="00355B24">
        <w:rPr>
          <w:rFonts w:ascii="Century Gothic" w:hAnsi="Century Gothic" w:cs="Gill Sans"/>
          <w:sz w:val="24"/>
          <w:szCs w:val="24"/>
        </w:rPr>
        <w:t xml:space="preserve">such as business requirements, </w:t>
      </w:r>
      <w:r w:rsidR="00F15275">
        <w:rPr>
          <w:rFonts w:ascii="Century Gothic" w:hAnsi="Century Gothic" w:cs="Gill Sans"/>
          <w:sz w:val="24"/>
          <w:szCs w:val="24"/>
        </w:rPr>
        <w:t xml:space="preserve">technical </w:t>
      </w:r>
      <w:r w:rsidRPr="00355B24">
        <w:rPr>
          <w:rFonts w:ascii="Century Gothic" w:hAnsi="Century Gothic" w:cs="Gill Sans"/>
          <w:sz w:val="24"/>
          <w:szCs w:val="24"/>
        </w:rPr>
        <w:t xml:space="preserve">specifications and </w:t>
      </w:r>
      <w:r w:rsidR="00DE5897">
        <w:rPr>
          <w:rFonts w:ascii="Century Gothic" w:hAnsi="Century Gothic" w:cs="Gill Sans"/>
          <w:sz w:val="24"/>
          <w:szCs w:val="24"/>
        </w:rPr>
        <w:t xml:space="preserve">other </w:t>
      </w:r>
      <w:r w:rsidR="00820C55">
        <w:rPr>
          <w:rFonts w:ascii="Century Gothic" w:hAnsi="Century Gothic" w:cs="Gill Sans"/>
          <w:sz w:val="24"/>
          <w:szCs w:val="24"/>
        </w:rPr>
        <w:t>supporting documentation</w:t>
      </w:r>
      <w:r w:rsidRPr="00355B24">
        <w:rPr>
          <w:rFonts w:ascii="Century Gothic" w:hAnsi="Century Gothic" w:cs="Gill Sans"/>
          <w:sz w:val="24"/>
          <w:szCs w:val="24"/>
        </w:rPr>
        <w:t>.</w:t>
      </w:r>
    </w:p>
    <w:p w14:paraId="1190CE05" w14:textId="1667D6F2" w:rsidR="00355B24" w:rsidRDefault="00AB4C65" w:rsidP="00693662">
      <w:pPr>
        <w:pStyle w:val="ListParagraph"/>
        <w:numPr>
          <w:ilvl w:val="0"/>
          <w:numId w:val="4"/>
        </w:numPr>
        <w:spacing w:before="120" w:beforeAutospacing="0"/>
        <w:ind w:left="714" w:hanging="357"/>
        <w:contextualSpacing w:val="0"/>
        <w:jc w:val="both"/>
        <w:rPr>
          <w:rFonts w:ascii="Century Gothic" w:hAnsi="Century Gothic" w:cs="Gill Sans"/>
          <w:sz w:val="24"/>
          <w:szCs w:val="24"/>
        </w:rPr>
      </w:pPr>
      <w:r w:rsidRPr="00AB4C65">
        <w:rPr>
          <w:rFonts w:ascii="Century Gothic" w:hAnsi="Century Gothic" w:cs="Gill Sans"/>
          <w:sz w:val="24"/>
          <w:szCs w:val="24"/>
        </w:rPr>
        <w:lastRenderedPageBreak/>
        <w:t>Demonstrated ability to work effectively both independently and as a member of a team to support the achievement of</w:t>
      </w:r>
      <w:r w:rsidR="00DE5897">
        <w:rPr>
          <w:rFonts w:ascii="Century Gothic" w:hAnsi="Century Gothic" w:cs="Gill Sans"/>
          <w:sz w:val="24"/>
          <w:szCs w:val="24"/>
        </w:rPr>
        <w:t xml:space="preserve"> project and </w:t>
      </w:r>
      <w:r w:rsidRPr="00AB4C65">
        <w:rPr>
          <w:rFonts w:ascii="Century Gothic" w:hAnsi="Century Gothic" w:cs="Gill Sans"/>
          <w:sz w:val="24"/>
          <w:szCs w:val="24"/>
        </w:rPr>
        <w:t>organisational</w:t>
      </w:r>
      <w:r>
        <w:rPr>
          <w:rFonts w:ascii="Century Gothic" w:hAnsi="Century Gothic" w:cs="Gill Sans"/>
          <w:sz w:val="24"/>
          <w:szCs w:val="24"/>
        </w:rPr>
        <w:t xml:space="preserve"> </w:t>
      </w:r>
      <w:r w:rsidRPr="00AB4C65">
        <w:rPr>
          <w:rFonts w:ascii="Century Gothic" w:hAnsi="Century Gothic" w:cs="Gill Sans"/>
          <w:sz w:val="24"/>
          <w:szCs w:val="24"/>
        </w:rPr>
        <w:t>objectives.</w:t>
      </w:r>
    </w:p>
    <w:p w14:paraId="4D3FBC06" w14:textId="7C6E49D6" w:rsidR="00276150" w:rsidRPr="00D81CD4" w:rsidRDefault="00276150" w:rsidP="00317C70">
      <w:pPr>
        <w:spacing w:before="120" w:beforeAutospacing="0"/>
        <w:ind w:left="3600" w:hanging="3600"/>
        <w:rPr>
          <w:rFonts w:ascii="Century Gothic" w:hAnsi="Century Gothic" w:cs="Gill Sans"/>
          <w:b/>
          <w:sz w:val="28"/>
          <w:szCs w:val="28"/>
        </w:rPr>
      </w:pPr>
      <w:r w:rsidRPr="00D81CD4">
        <w:rPr>
          <w:rFonts w:ascii="Century Gothic" w:hAnsi="Century Gothic" w:cs="Gill Sans"/>
          <w:b/>
          <w:sz w:val="28"/>
          <w:szCs w:val="28"/>
        </w:rPr>
        <w:t>Qualifications and Experience</w:t>
      </w:r>
      <w:r w:rsidR="00013FA9">
        <w:rPr>
          <w:rFonts w:ascii="Century Gothic" w:hAnsi="Century Gothic" w:cs="Gill Sans"/>
          <w:b/>
          <w:sz w:val="28"/>
          <w:szCs w:val="28"/>
        </w:rPr>
        <w:t>:</w:t>
      </w:r>
    </w:p>
    <w:p w14:paraId="211D0E6B" w14:textId="77777777" w:rsidR="00276150" w:rsidRDefault="00360243" w:rsidP="00276150">
      <w:pPr>
        <w:rPr>
          <w:rFonts w:ascii="Century Gothic" w:hAnsi="Century Gothic" w:cs="Arial"/>
          <w:sz w:val="24"/>
          <w:szCs w:val="24"/>
        </w:rPr>
      </w:pPr>
      <w:r>
        <w:rPr>
          <w:rFonts w:ascii="Century Gothic" w:hAnsi="Century Gothic" w:cs="Arial"/>
          <w:sz w:val="24"/>
          <w:szCs w:val="24"/>
        </w:rPr>
        <w:t>Desirable:</w:t>
      </w:r>
    </w:p>
    <w:p w14:paraId="0026865D" w14:textId="39F2389F" w:rsidR="00E66C26" w:rsidRDefault="00E66C26" w:rsidP="00E66C26">
      <w:pPr>
        <w:pStyle w:val="ListParagraph"/>
        <w:numPr>
          <w:ilvl w:val="0"/>
          <w:numId w:val="7"/>
        </w:numPr>
        <w:rPr>
          <w:rFonts w:ascii="Century Gothic" w:hAnsi="Century Gothic" w:cs="Arial"/>
          <w:sz w:val="24"/>
          <w:szCs w:val="24"/>
        </w:rPr>
      </w:pPr>
      <w:r w:rsidRPr="00E66C26">
        <w:rPr>
          <w:rFonts w:ascii="Century Gothic" w:hAnsi="Century Gothic" w:cs="Arial"/>
          <w:sz w:val="24"/>
          <w:szCs w:val="24"/>
        </w:rPr>
        <w:t xml:space="preserve">Strong proficiency in </w:t>
      </w:r>
      <w:r w:rsidR="00556740">
        <w:rPr>
          <w:rFonts w:ascii="Century Gothic" w:hAnsi="Century Gothic" w:cs="Arial"/>
          <w:sz w:val="24"/>
          <w:szCs w:val="24"/>
        </w:rPr>
        <w:t xml:space="preserve">JSON, </w:t>
      </w:r>
      <w:r w:rsidRPr="00E66C26">
        <w:rPr>
          <w:rFonts w:ascii="Century Gothic" w:hAnsi="Century Gothic" w:cs="Arial"/>
          <w:sz w:val="24"/>
          <w:szCs w:val="24"/>
        </w:rPr>
        <w:t>SQL</w:t>
      </w:r>
      <w:r w:rsidR="006456D4">
        <w:rPr>
          <w:rFonts w:ascii="Century Gothic" w:hAnsi="Century Gothic" w:cs="Arial"/>
          <w:sz w:val="24"/>
          <w:szCs w:val="24"/>
        </w:rPr>
        <w:t xml:space="preserve"> and relational databases.</w:t>
      </w:r>
    </w:p>
    <w:p w14:paraId="1E7CDFC7" w14:textId="1632A7A2" w:rsidR="006456D4" w:rsidRPr="00E66C26" w:rsidRDefault="009A1642" w:rsidP="00E66C26">
      <w:pPr>
        <w:pStyle w:val="ListParagraph"/>
        <w:numPr>
          <w:ilvl w:val="0"/>
          <w:numId w:val="7"/>
        </w:numPr>
        <w:rPr>
          <w:rFonts w:ascii="Century Gothic" w:hAnsi="Century Gothic" w:cs="Arial"/>
          <w:sz w:val="24"/>
          <w:szCs w:val="24"/>
        </w:rPr>
      </w:pPr>
      <w:r>
        <w:rPr>
          <w:rFonts w:ascii="Century Gothic" w:hAnsi="Century Gothic" w:cs="Arial"/>
          <w:sz w:val="24"/>
          <w:szCs w:val="24"/>
        </w:rPr>
        <w:t xml:space="preserve">Experience </w:t>
      </w:r>
      <w:r w:rsidR="00707326">
        <w:rPr>
          <w:rFonts w:ascii="Century Gothic" w:hAnsi="Century Gothic" w:cs="Arial"/>
          <w:sz w:val="24"/>
          <w:szCs w:val="24"/>
        </w:rPr>
        <w:t>using</w:t>
      </w:r>
      <w:r>
        <w:rPr>
          <w:rFonts w:ascii="Century Gothic" w:hAnsi="Century Gothic" w:cs="Arial"/>
          <w:sz w:val="24"/>
          <w:szCs w:val="24"/>
        </w:rPr>
        <w:t xml:space="preserve"> Microsoft DevOps</w:t>
      </w:r>
      <w:r w:rsidR="00707326">
        <w:rPr>
          <w:rFonts w:ascii="Century Gothic" w:hAnsi="Century Gothic" w:cs="Arial"/>
          <w:sz w:val="24"/>
          <w:szCs w:val="24"/>
        </w:rPr>
        <w:t xml:space="preserve"> and Business Intelligence Tools.</w:t>
      </w:r>
    </w:p>
    <w:p w14:paraId="210AEA4E" w14:textId="4EEBAC97" w:rsidR="001564EA" w:rsidRPr="00D81CD4" w:rsidRDefault="001564EA" w:rsidP="001564EA">
      <w:pPr>
        <w:spacing w:before="240" w:beforeAutospacing="0" w:after="0" w:afterAutospacing="0"/>
        <w:rPr>
          <w:rFonts w:ascii="Century Gothic" w:hAnsi="Century Gothic" w:cs="Gill Sans"/>
          <w:b/>
          <w:sz w:val="28"/>
          <w:szCs w:val="28"/>
        </w:rPr>
      </w:pPr>
      <w:r w:rsidRPr="00D81CD4">
        <w:rPr>
          <w:rFonts w:ascii="Century Gothic" w:hAnsi="Century Gothic" w:cs="Gill Sans"/>
          <w:b/>
          <w:sz w:val="28"/>
          <w:szCs w:val="28"/>
        </w:rPr>
        <w:t>Code of Conduct</w:t>
      </w:r>
      <w:r w:rsidR="00013FA9">
        <w:rPr>
          <w:rFonts w:ascii="Century Gothic" w:hAnsi="Century Gothic" w:cs="Gill Sans"/>
          <w:b/>
          <w:sz w:val="28"/>
          <w:szCs w:val="28"/>
        </w:rPr>
        <w:t>:</w:t>
      </w:r>
    </w:p>
    <w:p w14:paraId="3ACB6643" w14:textId="77777777" w:rsidR="001564EA" w:rsidRPr="003C45A6" w:rsidRDefault="001564EA" w:rsidP="001564EA">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281EED76" w14:textId="77777777" w:rsidR="001564EA" w:rsidRPr="00D81CD4" w:rsidRDefault="001564EA" w:rsidP="001564EA">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p>
    <w:p w14:paraId="45888888"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21EA99E2"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 xml:space="preserve">through the provision of a range of different emergency </w:t>
      </w:r>
      <w:proofErr w:type="gramStart"/>
      <w:r w:rsidR="00F27E56">
        <w:rPr>
          <w:rFonts w:ascii="Century Gothic" w:hAnsi="Century Gothic" w:cs="Arial"/>
          <w:sz w:val="24"/>
        </w:rPr>
        <w:t>services, a</w:t>
      </w:r>
      <w:r w:rsidRPr="003C45A6">
        <w:rPr>
          <w:rFonts w:ascii="Century Gothic" w:hAnsi="Century Gothic" w:cs="Arial"/>
          <w:sz w:val="24"/>
        </w:rPr>
        <w:t>nd</w:t>
      </w:r>
      <w:proofErr w:type="gramEnd"/>
      <w:r w:rsidRPr="003C45A6">
        <w:rPr>
          <w:rFonts w:ascii="Century Gothic" w:hAnsi="Century Gothic" w:cs="Arial"/>
          <w:sz w:val="24"/>
        </w:rPr>
        <w:t xml:space="preserve"> improve our understanding and respect for our diverse community values and lifestyles. </w:t>
      </w:r>
    </w:p>
    <w:p w14:paraId="401E29BA" w14:textId="77777777" w:rsidR="001564EA"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60338801" w14:textId="77777777" w:rsidR="00151184" w:rsidRPr="00151184" w:rsidRDefault="00151184" w:rsidP="00151184">
      <w:pPr>
        <w:pStyle w:val="BodyText"/>
        <w:tabs>
          <w:tab w:val="left" w:pos="284"/>
        </w:tabs>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33F57A7C" w14:textId="77777777" w:rsidR="001B0227" w:rsidRPr="001B0227" w:rsidRDefault="001B0227" w:rsidP="001564EA">
      <w:pPr>
        <w:pStyle w:val="BodyText"/>
        <w:tabs>
          <w:tab w:val="left" w:pos="284"/>
        </w:tabs>
        <w:jc w:val="both"/>
        <w:rPr>
          <w:rFonts w:ascii="Century Gothic" w:hAnsi="Century Gothic" w:cs="Arial"/>
          <w:sz w:val="24"/>
        </w:rPr>
      </w:pPr>
      <w:r>
        <w:rPr>
          <w:rFonts w:ascii="Century Gothic" w:hAnsi="Century Gothic" w:cs="Arial"/>
          <w:bCs/>
          <w:iCs/>
          <w:sz w:val="24"/>
        </w:rPr>
        <w:lastRenderedPageBreak/>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6B68C501"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 xml:space="preserve">The working environment is largely office </w:t>
      </w:r>
      <w:proofErr w:type="gramStart"/>
      <w:r w:rsidRPr="003C45A6">
        <w:rPr>
          <w:rFonts w:ascii="Century Gothic" w:hAnsi="Century Gothic" w:cs="Arial"/>
          <w:sz w:val="24"/>
        </w:rPr>
        <w:t>based,</w:t>
      </w:r>
      <w:proofErr w:type="gramEnd"/>
      <w:r w:rsidRPr="003C45A6">
        <w:rPr>
          <w:rFonts w:ascii="Century Gothic" w:hAnsi="Century Gothic" w:cs="Arial"/>
          <w:sz w:val="24"/>
        </w:rPr>
        <w:t xml:space="preserve"> however intra-state tra</w:t>
      </w:r>
      <w:r w:rsidR="00864624">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2D5AAF06"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0AF9562B"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1A6B730F" w14:textId="77777777" w:rsidR="001564EA" w:rsidRPr="003C45A6" w:rsidRDefault="001564EA" w:rsidP="001564EA">
      <w:pPr>
        <w:pBdr>
          <w:top w:val="single" w:sz="6" w:space="1" w:color="auto"/>
        </w:pBdr>
        <w:rPr>
          <w:rFonts w:ascii="Century Gothic" w:hAnsi="Century Gothic" w:cs="Gill Sans"/>
        </w:rPr>
      </w:pPr>
    </w:p>
    <w:p w14:paraId="2729CC36" w14:textId="77777777" w:rsidR="001564EA" w:rsidRPr="00D81CD4" w:rsidRDefault="001564EA" w:rsidP="001564EA">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12DCBE25" w14:textId="77777777" w:rsidR="005C3B35" w:rsidRDefault="005C3B35" w:rsidP="005C3B35">
      <w:pPr>
        <w:tabs>
          <w:tab w:val="left" w:pos="204"/>
        </w:tabs>
        <w:spacing w:before="120" w:after="0" w:afterAutospacing="0"/>
        <w:rPr>
          <w:rFonts w:ascii="Century Gothic" w:hAnsi="Century Gothic" w:cs="Gill Sans"/>
          <w:sz w:val="24"/>
          <w:szCs w:val="24"/>
        </w:rPr>
      </w:pPr>
      <w:r>
        <w:rPr>
          <w:rFonts w:ascii="Century Gothic" w:hAnsi="Century Gothic" w:cs="Gill Sans"/>
          <w:b/>
          <w:sz w:val="24"/>
          <w:szCs w:val="24"/>
        </w:rPr>
        <w:t>Amardeep Ghuman</w:t>
      </w:r>
      <w:r w:rsidR="007F06A2">
        <w:rPr>
          <w:rFonts w:ascii="Century Gothic" w:hAnsi="Century Gothic" w:cs="Gill Sans"/>
          <w:b/>
          <w:sz w:val="24"/>
          <w:szCs w:val="24"/>
        </w:rPr>
        <w:br/>
      </w:r>
      <w:r>
        <w:rPr>
          <w:rFonts w:ascii="Century Gothic" w:hAnsi="Century Gothic" w:cs="Gill Sans"/>
          <w:sz w:val="24"/>
          <w:szCs w:val="24"/>
        </w:rPr>
        <w:t>Manager, partnering and Employment Services</w:t>
      </w:r>
    </w:p>
    <w:p w14:paraId="57CB6E47" w14:textId="794ECCAE" w:rsidR="001564EA" w:rsidRPr="00D81CD4" w:rsidRDefault="005C3B35" w:rsidP="005C3B35">
      <w:pPr>
        <w:tabs>
          <w:tab w:val="left" w:pos="204"/>
        </w:tabs>
        <w:spacing w:before="0" w:beforeAutospacing="0" w:after="120"/>
        <w:rPr>
          <w:rFonts w:ascii="Century Gothic" w:hAnsi="Century Gothic" w:cs="Gill Sans"/>
          <w:sz w:val="24"/>
          <w:szCs w:val="24"/>
        </w:rPr>
      </w:pPr>
      <w:r>
        <w:rPr>
          <w:rFonts w:ascii="Century Gothic" w:hAnsi="Century Gothic" w:cs="Gill Sans"/>
          <w:sz w:val="24"/>
          <w:szCs w:val="24"/>
        </w:rPr>
        <w:t xml:space="preserve">PEOPLE AND CULTURE </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r w:rsidR="00F27E56">
        <w:rPr>
          <w:rFonts w:ascii="Century Gothic" w:hAnsi="Century Gothic" w:cs="Gill Sans"/>
          <w:sz w:val="24"/>
          <w:szCs w:val="24"/>
        </w:rPr>
        <w:t>Date</w:t>
      </w:r>
      <w:r w:rsidR="007F06A2">
        <w:rPr>
          <w:rFonts w:ascii="Century Gothic" w:hAnsi="Century Gothic" w:cs="Gill Sans"/>
          <w:sz w:val="24"/>
          <w:szCs w:val="24"/>
        </w:rPr>
        <w:t>:</w:t>
      </w:r>
      <w:r>
        <w:rPr>
          <w:rFonts w:ascii="Century Gothic" w:hAnsi="Century Gothic" w:cs="Gill Sans"/>
          <w:sz w:val="24"/>
          <w:szCs w:val="24"/>
        </w:rPr>
        <w:t xml:space="preserve"> October 2024</w:t>
      </w:r>
    </w:p>
    <w:sectPr w:rsidR="001564EA" w:rsidRPr="00D81CD4" w:rsidSect="00FA4FD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DC355" w14:textId="77777777" w:rsidR="00F75E61" w:rsidRDefault="00F75E61" w:rsidP="00FA4FDF">
      <w:pPr>
        <w:spacing w:before="0" w:after="0"/>
      </w:pPr>
      <w:r>
        <w:separator/>
      </w:r>
    </w:p>
  </w:endnote>
  <w:endnote w:type="continuationSeparator" w:id="0">
    <w:p w14:paraId="6F7DE5B8" w14:textId="77777777" w:rsidR="00F75E61" w:rsidRDefault="00F75E61"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Times New Roman"/>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F3AC" w14:textId="77777777" w:rsidR="000C3A32" w:rsidRDefault="000C3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33A8"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615A7E6F" w14:textId="48840953"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proofErr w:type="spellStart"/>
    <w:r w:rsidR="00A67174">
      <w:rPr>
        <w:rFonts w:ascii="Century Gothic" w:hAnsi="Century Gothic"/>
        <w:sz w:val="16"/>
        <w:lang w:val="fr-FR"/>
      </w:rPr>
      <w:t>October</w:t>
    </w:r>
    <w:proofErr w:type="spellEnd"/>
    <w:r w:rsidR="00A67174">
      <w:rPr>
        <w:rFonts w:ascii="Century Gothic" w:hAnsi="Century Gothic"/>
        <w:sz w:val="16"/>
        <w:lang w:val="fr-FR"/>
      </w:rPr>
      <w:t xml:space="preserve"> 2024</w:t>
    </w:r>
  </w:p>
  <w:p w14:paraId="67B15053" w14:textId="6E030E09" w:rsidR="00FA4FDF" w:rsidRPr="00FA4FDF" w:rsidRDefault="00613D0D" w:rsidP="005C3B35">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5C3B35" w:rsidRPr="005C3B35">
      <w:rPr>
        <w:rFonts w:ascii="Century Gothic" w:hAnsi="Century Gothic"/>
        <w:sz w:val="16"/>
      </w:rPr>
      <w:t xml:space="preserve">Senior Data </w:t>
    </w:r>
    <w:r w:rsidR="000C3A32" w:rsidRPr="005C3B35">
      <w:rPr>
        <w:rFonts w:ascii="Century Gothic" w:hAnsi="Century Gothic"/>
        <w:sz w:val="16"/>
      </w:rPr>
      <w:t>Analyst</w:t>
    </w:r>
    <w:r w:rsidR="000C3A32">
      <w:rPr>
        <w:rFonts w:ascii="Century Gothic" w:hAnsi="Century Gothic"/>
        <w:sz w:val="16"/>
      </w:rPr>
      <w:t xml:space="preserve"> 005357</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Review Date:</w:t>
    </w:r>
    <w:r w:rsidR="00A67174">
      <w:rPr>
        <w:rFonts w:ascii="Century Gothic" w:hAnsi="Century Gothic"/>
        <w:sz w:val="16"/>
      </w:rPr>
      <w:t xml:space="preserve"> October 2026</w:t>
    </w:r>
    <w:r w:rsidR="00FA4FDF" w:rsidRPr="00FA4FDF">
      <w:rPr>
        <w:rFonts w:ascii="Century Gothic" w:hAnsi="Century Gothic"/>
        <w:sz w:val="16"/>
      </w:rPr>
      <w:t xml:space="preserve"> </w:t>
    </w:r>
  </w:p>
  <w:p w14:paraId="18635E7D" w14:textId="77777777" w:rsidR="00FA4FDF" w:rsidRDefault="00FA4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8CE7" w14:textId="77777777" w:rsidR="000C3A32" w:rsidRDefault="000C3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6D3B9" w14:textId="77777777" w:rsidR="00F75E61" w:rsidRDefault="00F75E61" w:rsidP="00FA4FDF">
      <w:pPr>
        <w:spacing w:before="0" w:after="0"/>
      </w:pPr>
      <w:r>
        <w:separator/>
      </w:r>
    </w:p>
  </w:footnote>
  <w:footnote w:type="continuationSeparator" w:id="0">
    <w:p w14:paraId="752D7D8A" w14:textId="77777777" w:rsidR="00F75E61" w:rsidRDefault="00F75E61"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7EB5" w14:textId="77777777" w:rsidR="000C3A32" w:rsidRDefault="000C3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05FB" w14:textId="469A06F5" w:rsidR="00613D0D" w:rsidRPr="00A87B33" w:rsidRDefault="00EF141D">
    <w:pPr>
      <w:pStyle w:val="Header"/>
      <w:rPr>
        <w:sz w:val="16"/>
        <w:szCs w:val="16"/>
      </w:rPr>
    </w:pPr>
    <w:r w:rsidRPr="00EF141D">
      <w:rPr>
        <w:sz w:val="16"/>
        <w:szCs w:val="16"/>
      </w:rPr>
      <w:t>A24/382916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087F" w14:textId="77777777" w:rsidR="000C3A32" w:rsidRDefault="000C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2155B1"/>
    <w:multiLevelType w:val="hybridMultilevel"/>
    <w:tmpl w:val="65447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6" w15:restartNumberingAfterBreak="0">
    <w:nsid w:val="76E45D19"/>
    <w:multiLevelType w:val="hybridMultilevel"/>
    <w:tmpl w:val="CA7A4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8189732">
    <w:abstractNumId w:val="2"/>
  </w:num>
  <w:num w:numId="2" w16cid:durableId="1020622448">
    <w:abstractNumId w:val="4"/>
  </w:num>
  <w:num w:numId="3" w16cid:durableId="1414401171">
    <w:abstractNumId w:val="5"/>
  </w:num>
  <w:num w:numId="4" w16cid:durableId="1113398283">
    <w:abstractNumId w:val="3"/>
  </w:num>
  <w:num w:numId="5" w16cid:durableId="826361659">
    <w:abstractNumId w:val="0"/>
  </w:num>
  <w:num w:numId="6" w16cid:durableId="944583427">
    <w:abstractNumId w:val="1"/>
  </w:num>
  <w:num w:numId="7" w16cid:durableId="420570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079DD"/>
    <w:rsid w:val="00013FA9"/>
    <w:rsid w:val="000852B9"/>
    <w:rsid w:val="00095FE7"/>
    <w:rsid w:val="000A0E46"/>
    <w:rsid w:val="000A686D"/>
    <w:rsid w:val="000A6FA0"/>
    <w:rsid w:val="000B10B0"/>
    <w:rsid w:val="000B1707"/>
    <w:rsid w:val="000C004B"/>
    <w:rsid w:val="000C3A32"/>
    <w:rsid w:val="000D7B20"/>
    <w:rsid w:val="000E5E97"/>
    <w:rsid w:val="000E7C0A"/>
    <w:rsid w:val="000F174C"/>
    <w:rsid w:val="00126D76"/>
    <w:rsid w:val="0013065D"/>
    <w:rsid w:val="00151184"/>
    <w:rsid w:val="001564EA"/>
    <w:rsid w:val="00156D83"/>
    <w:rsid w:val="00157582"/>
    <w:rsid w:val="0016090D"/>
    <w:rsid w:val="00186773"/>
    <w:rsid w:val="00186FFD"/>
    <w:rsid w:val="0019411B"/>
    <w:rsid w:val="001A76BA"/>
    <w:rsid w:val="001B0227"/>
    <w:rsid w:val="001B1F25"/>
    <w:rsid w:val="001D1E1C"/>
    <w:rsid w:val="001E5B2F"/>
    <w:rsid w:val="00237ACE"/>
    <w:rsid w:val="00251539"/>
    <w:rsid w:val="0026218F"/>
    <w:rsid w:val="00267DA7"/>
    <w:rsid w:val="00276150"/>
    <w:rsid w:val="00276E60"/>
    <w:rsid w:val="002826D4"/>
    <w:rsid w:val="002A1030"/>
    <w:rsid w:val="002A3CD4"/>
    <w:rsid w:val="002B5E85"/>
    <w:rsid w:val="002C25F1"/>
    <w:rsid w:val="002C38A0"/>
    <w:rsid w:val="002E0487"/>
    <w:rsid w:val="002F0FA0"/>
    <w:rsid w:val="00302A54"/>
    <w:rsid w:val="00317C70"/>
    <w:rsid w:val="00355B24"/>
    <w:rsid w:val="00360243"/>
    <w:rsid w:val="00364F7B"/>
    <w:rsid w:val="00366337"/>
    <w:rsid w:val="00373C4E"/>
    <w:rsid w:val="003839E0"/>
    <w:rsid w:val="003D2291"/>
    <w:rsid w:val="003D6FAB"/>
    <w:rsid w:val="00401C53"/>
    <w:rsid w:val="00430A09"/>
    <w:rsid w:val="004366B9"/>
    <w:rsid w:val="00487063"/>
    <w:rsid w:val="004B5AF2"/>
    <w:rsid w:val="004C0ECA"/>
    <w:rsid w:val="004F0205"/>
    <w:rsid w:val="0050335C"/>
    <w:rsid w:val="0052342B"/>
    <w:rsid w:val="00527167"/>
    <w:rsid w:val="00545D80"/>
    <w:rsid w:val="00556740"/>
    <w:rsid w:val="005710C1"/>
    <w:rsid w:val="005735BC"/>
    <w:rsid w:val="00577916"/>
    <w:rsid w:val="00580B2C"/>
    <w:rsid w:val="00591AEF"/>
    <w:rsid w:val="0059389D"/>
    <w:rsid w:val="005C1957"/>
    <w:rsid w:val="005C3B35"/>
    <w:rsid w:val="005C7E7D"/>
    <w:rsid w:val="00606F98"/>
    <w:rsid w:val="00613D0D"/>
    <w:rsid w:val="00616328"/>
    <w:rsid w:val="00617D35"/>
    <w:rsid w:val="00626A1D"/>
    <w:rsid w:val="00643BAB"/>
    <w:rsid w:val="006456D4"/>
    <w:rsid w:val="00655F9C"/>
    <w:rsid w:val="006571DF"/>
    <w:rsid w:val="00675785"/>
    <w:rsid w:val="00684ACB"/>
    <w:rsid w:val="00693662"/>
    <w:rsid w:val="006A1992"/>
    <w:rsid w:val="006C672A"/>
    <w:rsid w:val="006E6E06"/>
    <w:rsid w:val="00707326"/>
    <w:rsid w:val="00710CA6"/>
    <w:rsid w:val="00711A9E"/>
    <w:rsid w:val="00730404"/>
    <w:rsid w:val="007403EC"/>
    <w:rsid w:val="00775403"/>
    <w:rsid w:val="007C7B41"/>
    <w:rsid w:val="007D113A"/>
    <w:rsid w:val="007F06A2"/>
    <w:rsid w:val="007F09AF"/>
    <w:rsid w:val="007F3BC2"/>
    <w:rsid w:val="00820C55"/>
    <w:rsid w:val="00833B92"/>
    <w:rsid w:val="00864624"/>
    <w:rsid w:val="008852A4"/>
    <w:rsid w:val="00886AA2"/>
    <w:rsid w:val="008B4214"/>
    <w:rsid w:val="008B5E6B"/>
    <w:rsid w:val="008D7739"/>
    <w:rsid w:val="008E6C58"/>
    <w:rsid w:val="008F083D"/>
    <w:rsid w:val="00972411"/>
    <w:rsid w:val="009A1642"/>
    <w:rsid w:val="009A5673"/>
    <w:rsid w:val="009C5564"/>
    <w:rsid w:val="009D4651"/>
    <w:rsid w:val="009F144D"/>
    <w:rsid w:val="00A11AC0"/>
    <w:rsid w:val="00A17ABC"/>
    <w:rsid w:val="00A2699A"/>
    <w:rsid w:val="00A3311F"/>
    <w:rsid w:val="00A368E4"/>
    <w:rsid w:val="00A518EA"/>
    <w:rsid w:val="00A55970"/>
    <w:rsid w:val="00A627D6"/>
    <w:rsid w:val="00A67174"/>
    <w:rsid w:val="00A87B33"/>
    <w:rsid w:val="00AB4C65"/>
    <w:rsid w:val="00AD0CFB"/>
    <w:rsid w:val="00AD1F5A"/>
    <w:rsid w:val="00B048DF"/>
    <w:rsid w:val="00B10AC6"/>
    <w:rsid w:val="00B21762"/>
    <w:rsid w:val="00B33A42"/>
    <w:rsid w:val="00B52C54"/>
    <w:rsid w:val="00B741B4"/>
    <w:rsid w:val="00B853CA"/>
    <w:rsid w:val="00B907C3"/>
    <w:rsid w:val="00BB1B89"/>
    <w:rsid w:val="00BC6358"/>
    <w:rsid w:val="00BC733C"/>
    <w:rsid w:val="00BD6C38"/>
    <w:rsid w:val="00BF0808"/>
    <w:rsid w:val="00C019EF"/>
    <w:rsid w:val="00C243A4"/>
    <w:rsid w:val="00C51EDC"/>
    <w:rsid w:val="00C637CE"/>
    <w:rsid w:val="00C80089"/>
    <w:rsid w:val="00CD1BC3"/>
    <w:rsid w:val="00CD4954"/>
    <w:rsid w:val="00CD70AB"/>
    <w:rsid w:val="00CE3DC7"/>
    <w:rsid w:val="00CF1424"/>
    <w:rsid w:val="00D4426A"/>
    <w:rsid w:val="00D656ED"/>
    <w:rsid w:val="00D83983"/>
    <w:rsid w:val="00D972AD"/>
    <w:rsid w:val="00DB478E"/>
    <w:rsid w:val="00DD12B4"/>
    <w:rsid w:val="00DE5897"/>
    <w:rsid w:val="00E16E26"/>
    <w:rsid w:val="00E43A19"/>
    <w:rsid w:val="00E60361"/>
    <w:rsid w:val="00E61A11"/>
    <w:rsid w:val="00E66C26"/>
    <w:rsid w:val="00E927B5"/>
    <w:rsid w:val="00E95E9A"/>
    <w:rsid w:val="00EF0B13"/>
    <w:rsid w:val="00EF141D"/>
    <w:rsid w:val="00EF1A9A"/>
    <w:rsid w:val="00EF5B1A"/>
    <w:rsid w:val="00F03D6A"/>
    <w:rsid w:val="00F15275"/>
    <w:rsid w:val="00F22A5A"/>
    <w:rsid w:val="00F27E56"/>
    <w:rsid w:val="00F30A39"/>
    <w:rsid w:val="00F31EDF"/>
    <w:rsid w:val="00F35060"/>
    <w:rsid w:val="00F75E61"/>
    <w:rsid w:val="00F94110"/>
    <w:rsid w:val="00FA4FDF"/>
    <w:rsid w:val="00FA5BA4"/>
    <w:rsid w:val="00FC30C5"/>
    <w:rsid w:val="00FC40A7"/>
    <w:rsid w:val="00FC4F54"/>
    <w:rsid w:val="00FF1FB2"/>
    <w:rsid w:val="011EE2E7"/>
    <w:rsid w:val="3855A9BE"/>
    <w:rsid w:val="4955C7E3"/>
    <w:rsid w:val="67798F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87335"/>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paragraph" w:styleId="Revision">
    <w:name w:val="Revision"/>
    <w:hidden/>
    <w:uiPriority w:val="99"/>
    <w:semiHidden/>
    <w:rsid w:val="00CF1424"/>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986940">
      <w:bodyDiv w:val="1"/>
      <w:marLeft w:val="0"/>
      <w:marRight w:val="0"/>
      <w:marTop w:val="0"/>
      <w:marBottom w:val="0"/>
      <w:divBdr>
        <w:top w:val="none" w:sz="0" w:space="0" w:color="auto"/>
        <w:left w:val="none" w:sz="0" w:space="0" w:color="auto"/>
        <w:bottom w:val="none" w:sz="0" w:space="0" w:color="auto"/>
        <w:right w:val="none" w:sz="0" w:space="0" w:color="auto"/>
      </w:divBdr>
    </w:div>
    <w:div w:id="1719279502">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A1C8A2AD6D84893409967C42AEDE9" ma:contentTypeVersion="18" ma:contentTypeDescription="Create a new document." ma:contentTypeScope="" ma:versionID="852dca52183704b9fd1c76dd0472256e">
  <xsd:schema xmlns:xsd="http://www.w3.org/2001/XMLSchema" xmlns:xs="http://www.w3.org/2001/XMLSchema" xmlns:p="http://schemas.microsoft.com/office/2006/metadata/properties" xmlns:ns2="af823fbc-b757-4c80-8a44-086faf1e1851" xmlns:ns3="97805cab-f3e7-4a9b-8e85-f818ca9baeaf" targetNamespace="http://schemas.microsoft.com/office/2006/metadata/properties" ma:root="true" ma:fieldsID="85fcf1e07ca556961c1928ff950227cb" ns2:_="" ns3:_="">
    <xsd:import namespace="af823fbc-b757-4c80-8a44-086faf1e1851"/>
    <xsd:import namespace="97805cab-f3e7-4a9b-8e85-f818ca9bae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23fbc-b757-4c80-8a44-086faf1e18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6801d-e58a-4ff8-9f6a-008583a56d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805cab-f3e7-4a9b-8e85-f818ca9bae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058d4-ad88-43f4-b947-c4a06cac5d54}" ma:internalName="TaxCatchAll" ma:showField="CatchAllData" ma:web="97805cab-f3e7-4a9b-8e85-f818ca9bae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1A30B-F289-4E0E-9D23-B40B2B2CF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23fbc-b757-4c80-8a44-086faf1e1851"/>
    <ds:schemaRef ds:uri="97805cab-f3e7-4a9b-8e85-f818ca9ba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910A3-9A4B-4378-95C0-4634D2EFD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Pages>
  <Words>936</Words>
  <Characters>5811</Characters>
  <Application>Microsoft Office Word</Application>
  <DocSecurity>0</DocSecurity>
  <Lines>133</Lines>
  <Paragraphs>60</Paragraphs>
  <ScaleCrop>false</ScaleCrop>
  <Company>Department of Police and Emergency Management</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Rafferty, Jessica</cp:lastModifiedBy>
  <cp:revision>10</cp:revision>
  <cp:lastPrinted>2024-10-30T04:46:00Z</cp:lastPrinted>
  <dcterms:created xsi:type="dcterms:W3CDTF">2024-10-08T04:17:00Z</dcterms:created>
  <dcterms:modified xsi:type="dcterms:W3CDTF">2024-10-30T04:46:00Z</dcterms:modified>
</cp:coreProperties>
</file>